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7240" w14:textId="77777777" w:rsidR="00F25A0D" w:rsidRDefault="00F25A0D" w:rsidP="00F25A0D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</w:rPr>
      </w:pPr>
      <w:r w:rsidRPr="00685258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5FB5F23" wp14:editId="277D9C61">
            <wp:simplePos x="0" y="0"/>
            <wp:positionH relativeFrom="column">
              <wp:posOffset>0</wp:posOffset>
            </wp:positionH>
            <wp:positionV relativeFrom="paragraph">
              <wp:posOffset>-34074</wp:posOffset>
            </wp:positionV>
            <wp:extent cx="1485900" cy="346710"/>
            <wp:effectExtent l="0" t="0" r="12700" b="889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softHyphen/>
        <w:t>NEWS RELEASE</w:t>
      </w:r>
    </w:p>
    <w:p w14:paraId="5513FE01" w14:textId="246C30A7" w:rsidR="00F25A0D" w:rsidRPr="00164A29" w:rsidRDefault="00032D41" w:rsidP="00F25A0D">
      <w:pPr>
        <w:spacing w:line="276" w:lineRule="auto"/>
        <w:jc w:val="right"/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</w:t>
      </w:r>
      <w:r w:rsidR="0089787D">
        <w:rPr>
          <w:rFonts w:ascii="Verdana" w:hAnsi="Verdana"/>
          <w:color w:val="41525C"/>
          <w:sz w:val="18"/>
          <w:szCs w:val="18"/>
        </w:rPr>
        <w:t>ly</w:t>
      </w:r>
      <w:r>
        <w:rPr>
          <w:rFonts w:ascii="Verdana" w:hAnsi="Verdana"/>
          <w:color w:val="41525C"/>
          <w:sz w:val="18"/>
          <w:szCs w:val="18"/>
        </w:rPr>
        <w:t xml:space="preserve"> </w:t>
      </w:r>
      <w:r w:rsidR="000A0FB3">
        <w:rPr>
          <w:rFonts w:ascii="Verdana" w:hAnsi="Verdana"/>
          <w:color w:val="41525C"/>
          <w:sz w:val="18"/>
          <w:szCs w:val="18"/>
        </w:rPr>
        <w:t>8</w:t>
      </w:r>
      <w:r w:rsidR="00F25A0D" w:rsidRPr="7D340038">
        <w:rPr>
          <w:rFonts w:ascii="Verdana" w:hAnsi="Verdana"/>
          <w:color w:val="41525C"/>
          <w:sz w:val="18"/>
          <w:szCs w:val="18"/>
        </w:rPr>
        <w:t>, 2022</w:t>
      </w:r>
    </w:p>
    <w:p w14:paraId="5337F5F6" w14:textId="77777777" w:rsidR="00CB64A0" w:rsidRDefault="00CB64A0" w:rsidP="00F25A0D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bookmarkStart w:id="0" w:name="_Hlk100907192"/>
    </w:p>
    <w:p w14:paraId="19DFE36F" w14:textId="761E0945" w:rsidR="00F25A0D" w:rsidRDefault="007B4EE1" w:rsidP="00F25A0D">
      <w:pPr>
        <w:spacing w:line="276" w:lineRule="auto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Manitowoc </w:t>
      </w:r>
      <w:r w:rsidR="006C23CC">
        <w:rPr>
          <w:rFonts w:ascii="Georgia" w:hAnsi="Georgia"/>
          <w:b/>
          <w:bCs/>
          <w:sz w:val="28"/>
          <w:szCs w:val="28"/>
        </w:rPr>
        <w:t xml:space="preserve">to </w:t>
      </w:r>
      <w:r w:rsidR="00FE06E9">
        <w:rPr>
          <w:rFonts w:ascii="Georgia" w:hAnsi="Georgia"/>
          <w:b/>
          <w:bCs/>
          <w:sz w:val="28"/>
          <w:szCs w:val="28"/>
        </w:rPr>
        <w:t>show</w:t>
      </w:r>
      <w:r w:rsidR="006C23CC">
        <w:rPr>
          <w:rFonts w:ascii="Georgia" w:hAnsi="Georgia"/>
          <w:b/>
          <w:bCs/>
          <w:sz w:val="28"/>
          <w:szCs w:val="28"/>
        </w:rPr>
        <w:t xml:space="preserve"> Grove </w:t>
      </w:r>
      <w:r w:rsidR="00F25A0D">
        <w:rPr>
          <w:rFonts w:ascii="Georgia" w:hAnsi="Georgia"/>
          <w:b/>
          <w:bCs/>
          <w:sz w:val="28"/>
          <w:szCs w:val="28"/>
        </w:rPr>
        <w:t xml:space="preserve">GMK6400-1 </w:t>
      </w:r>
      <w:r w:rsidR="00B35619">
        <w:rPr>
          <w:rFonts w:ascii="Georgia" w:hAnsi="Georgia"/>
          <w:b/>
          <w:bCs/>
          <w:sz w:val="28"/>
          <w:szCs w:val="28"/>
        </w:rPr>
        <w:t xml:space="preserve">at </w:t>
      </w:r>
      <w:proofErr w:type="spellStart"/>
      <w:r w:rsidR="00F25A0D">
        <w:rPr>
          <w:rFonts w:ascii="Georgia" w:hAnsi="Georgia"/>
          <w:b/>
          <w:bCs/>
          <w:sz w:val="28"/>
          <w:szCs w:val="28"/>
        </w:rPr>
        <w:t>bauma</w:t>
      </w:r>
      <w:proofErr w:type="spellEnd"/>
      <w:r w:rsidR="00F25A0D">
        <w:rPr>
          <w:rFonts w:ascii="Georgia" w:hAnsi="Georgia"/>
          <w:b/>
          <w:bCs/>
          <w:sz w:val="28"/>
          <w:szCs w:val="28"/>
        </w:rPr>
        <w:t xml:space="preserve"> 202</w:t>
      </w:r>
      <w:r w:rsidR="00FA7F17">
        <w:rPr>
          <w:rFonts w:ascii="Georgia" w:hAnsi="Georgia"/>
          <w:b/>
          <w:bCs/>
          <w:sz w:val="28"/>
          <w:szCs w:val="28"/>
        </w:rPr>
        <w:t>2</w:t>
      </w:r>
    </w:p>
    <w:bookmarkEnd w:id="0"/>
    <w:p w14:paraId="7A21305B" w14:textId="77777777" w:rsidR="00D963FB" w:rsidRPr="006C23CC" w:rsidRDefault="00D963FB" w:rsidP="00D963FB">
      <w:pPr>
        <w:pStyle w:val="ListParagraph"/>
        <w:spacing w:line="276" w:lineRule="auto"/>
        <w:rPr>
          <w:rFonts w:ascii="Georgia" w:hAnsi="Georgia"/>
          <w:sz w:val="21"/>
          <w:szCs w:val="21"/>
          <w:lang w:val="en-US"/>
        </w:rPr>
      </w:pPr>
    </w:p>
    <w:p w14:paraId="4F2CC7F8" w14:textId="6CB9BC70" w:rsidR="00F25A0D" w:rsidRPr="00BD616A" w:rsidRDefault="008850F9" w:rsidP="00F25A0D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</w:t>
      </w:r>
      <w:r w:rsidR="00654D72">
        <w:rPr>
          <w:rFonts w:ascii="Georgia" w:hAnsi="Georgia"/>
          <w:i/>
          <w:iCs/>
          <w:sz w:val="21"/>
          <w:szCs w:val="21"/>
        </w:rPr>
        <w:t xml:space="preserve">he new Grove GMK6400-1 </w:t>
      </w:r>
      <w:r w:rsidR="00F52A9A">
        <w:rPr>
          <w:rFonts w:ascii="Georgia" w:hAnsi="Georgia"/>
          <w:i/>
          <w:iCs/>
          <w:sz w:val="21"/>
          <w:szCs w:val="21"/>
        </w:rPr>
        <w:t xml:space="preserve">all-terrain crane will </w:t>
      </w:r>
      <w:r>
        <w:rPr>
          <w:rFonts w:ascii="Georgia" w:hAnsi="Georgia"/>
          <w:i/>
          <w:iCs/>
          <w:sz w:val="21"/>
          <w:szCs w:val="21"/>
        </w:rPr>
        <w:t xml:space="preserve">be one of </w:t>
      </w:r>
      <w:r w:rsidR="006D6258">
        <w:rPr>
          <w:rFonts w:ascii="Georgia" w:hAnsi="Georgia"/>
          <w:i/>
          <w:iCs/>
          <w:sz w:val="21"/>
          <w:szCs w:val="21"/>
        </w:rPr>
        <w:t xml:space="preserve">the </w:t>
      </w:r>
      <w:r>
        <w:rPr>
          <w:rFonts w:ascii="Georgia" w:hAnsi="Georgia"/>
          <w:i/>
          <w:iCs/>
          <w:sz w:val="21"/>
          <w:szCs w:val="21"/>
        </w:rPr>
        <w:t xml:space="preserve">many highlights </w:t>
      </w:r>
      <w:r w:rsidR="006D6258">
        <w:rPr>
          <w:rFonts w:ascii="Georgia" w:hAnsi="Georgia"/>
          <w:i/>
          <w:iCs/>
          <w:sz w:val="21"/>
          <w:szCs w:val="21"/>
        </w:rPr>
        <w:t>on</w:t>
      </w:r>
      <w:r>
        <w:rPr>
          <w:rFonts w:ascii="Georgia" w:hAnsi="Georgia"/>
          <w:i/>
          <w:iCs/>
          <w:sz w:val="21"/>
          <w:szCs w:val="21"/>
        </w:rPr>
        <w:t xml:space="preserve"> </w:t>
      </w:r>
      <w:r w:rsidR="00984C56">
        <w:rPr>
          <w:rFonts w:ascii="Georgia" w:hAnsi="Georgia"/>
          <w:i/>
          <w:iCs/>
          <w:sz w:val="21"/>
          <w:szCs w:val="21"/>
        </w:rPr>
        <w:t>the</w:t>
      </w:r>
      <w:r>
        <w:rPr>
          <w:rFonts w:ascii="Georgia" w:hAnsi="Georgia"/>
          <w:i/>
          <w:iCs/>
          <w:sz w:val="21"/>
          <w:szCs w:val="21"/>
        </w:rPr>
        <w:t xml:space="preserve"> Manitowoc booth at this year’s </w:t>
      </w:r>
      <w:proofErr w:type="spellStart"/>
      <w:r>
        <w:rPr>
          <w:rFonts w:ascii="Georgia" w:hAnsi="Georgia"/>
          <w:i/>
          <w:iCs/>
          <w:sz w:val="21"/>
          <w:szCs w:val="21"/>
        </w:rPr>
        <w:t>bauma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2022 </w:t>
      </w:r>
      <w:r w:rsidR="006D6258">
        <w:rPr>
          <w:rFonts w:ascii="Georgia" w:hAnsi="Georgia"/>
          <w:i/>
          <w:iCs/>
          <w:sz w:val="21"/>
          <w:szCs w:val="21"/>
        </w:rPr>
        <w:t xml:space="preserve">tradeshow </w:t>
      </w:r>
      <w:r>
        <w:rPr>
          <w:rFonts w:ascii="Georgia" w:hAnsi="Georgia"/>
          <w:i/>
          <w:iCs/>
          <w:sz w:val="21"/>
          <w:szCs w:val="21"/>
        </w:rPr>
        <w:t>in Munich, Germany</w:t>
      </w:r>
      <w:r w:rsidR="00984C56">
        <w:rPr>
          <w:rFonts w:ascii="Georgia" w:hAnsi="Georgia"/>
          <w:i/>
          <w:iCs/>
          <w:sz w:val="21"/>
          <w:szCs w:val="21"/>
        </w:rPr>
        <w:t>.</w:t>
      </w:r>
    </w:p>
    <w:p w14:paraId="5FBF7C11" w14:textId="7C026F23" w:rsidR="00BD616A" w:rsidRPr="00F25A0D" w:rsidRDefault="00BD616A" w:rsidP="00F25A0D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Following </w:t>
      </w:r>
      <w:r w:rsidR="00240E84">
        <w:rPr>
          <w:rFonts w:ascii="Georgia" w:hAnsi="Georgia"/>
          <w:i/>
          <w:iCs/>
          <w:sz w:val="21"/>
          <w:szCs w:val="21"/>
        </w:rPr>
        <w:t xml:space="preserve">in the footsteps of its popular </w:t>
      </w:r>
      <w:r>
        <w:rPr>
          <w:rFonts w:ascii="Georgia" w:hAnsi="Georgia"/>
          <w:i/>
          <w:iCs/>
          <w:sz w:val="21"/>
          <w:szCs w:val="21"/>
        </w:rPr>
        <w:t>predecessor</w:t>
      </w:r>
      <w:r w:rsidR="00D21064">
        <w:rPr>
          <w:rFonts w:ascii="Georgia" w:hAnsi="Georgia"/>
          <w:i/>
          <w:iCs/>
          <w:sz w:val="21"/>
          <w:szCs w:val="21"/>
        </w:rPr>
        <w:t xml:space="preserve"> </w:t>
      </w:r>
      <w:r>
        <w:rPr>
          <w:rFonts w:ascii="Georgia" w:hAnsi="Georgia"/>
          <w:i/>
          <w:iCs/>
          <w:sz w:val="21"/>
          <w:szCs w:val="21"/>
        </w:rPr>
        <w:t xml:space="preserve">the new </w:t>
      </w:r>
      <w:r w:rsidR="00D802BA">
        <w:rPr>
          <w:rFonts w:ascii="Georgia" w:hAnsi="Georgia"/>
          <w:i/>
          <w:iCs/>
          <w:sz w:val="21"/>
          <w:szCs w:val="21"/>
        </w:rPr>
        <w:t>crane</w:t>
      </w:r>
      <w:r w:rsidR="00240E84">
        <w:rPr>
          <w:rFonts w:ascii="Georgia" w:hAnsi="Georgia"/>
          <w:i/>
          <w:iCs/>
          <w:sz w:val="21"/>
          <w:szCs w:val="21"/>
        </w:rPr>
        <w:t xml:space="preserve"> retains the </w:t>
      </w:r>
      <w:r w:rsidR="00C02562">
        <w:rPr>
          <w:rFonts w:ascii="Georgia" w:hAnsi="Georgia"/>
          <w:i/>
          <w:iCs/>
          <w:sz w:val="21"/>
          <w:szCs w:val="21"/>
        </w:rPr>
        <w:t>much</w:t>
      </w:r>
      <w:r w:rsidR="00240E84">
        <w:rPr>
          <w:rFonts w:ascii="Georgia" w:hAnsi="Georgia"/>
          <w:i/>
          <w:iCs/>
          <w:sz w:val="21"/>
          <w:szCs w:val="21"/>
        </w:rPr>
        <w:t>-loved features of the original and add</w:t>
      </w:r>
      <w:r w:rsidR="00C02562">
        <w:rPr>
          <w:rFonts w:ascii="Georgia" w:hAnsi="Georgia"/>
          <w:i/>
          <w:iCs/>
          <w:sz w:val="21"/>
          <w:szCs w:val="21"/>
        </w:rPr>
        <w:t>s</w:t>
      </w:r>
      <w:r w:rsidR="00760280">
        <w:rPr>
          <w:rFonts w:ascii="Georgia" w:hAnsi="Georgia"/>
          <w:i/>
          <w:iCs/>
          <w:sz w:val="21"/>
          <w:szCs w:val="21"/>
        </w:rPr>
        <w:t xml:space="preserve"> </w:t>
      </w:r>
      <w:r w:rsidR="00240E84">
        <w:rPr>
          <w:rFonts w:ascii="Georgia" w:hAnsi="Georgia"/>
          <w:i/>
          <w:iCs/>
          <w:sz w:val="21"/>
          <w:szCs w:val="21"/>
        </w:rPr>
        <w:t xml:space="preserve">notable </w:t>
      </w:r>
      <w:r w:rsidR="00C02562">
        <w:rPr>
          <w:rFonts w:ascii="Georgia" w:hAnsi="Georgia"/>
          <w:i/>
          <w:iCs/>
          <w:sz w:val="21"/>
          <w:szCs w:val="21"/>
        </w:rPr>
        <w:t>new technologies</w:t>
      </w:r>
      <w:r w:rsidR="0028606F">
        <w:rPr>
          <w:rFonts w:ascii="Georgia" w:hAnsi="Georgia"/>
          <w:i/>
          <w:iCs/>
          <w:sz w:val="21"/>
          <w:szCs w:val="21"/>
        </w:rPr>
        <w:t xml:space="preserve"> for a stronger overall offering</w:t>
      </w:r>
      <w:r w:rsidR="00240E84">
        <w:rPr>
          <w:rFonts w:ascii="Georgia" w:hAnsi="Georgia"/>
          <w:i/>
          <w:iCs/>
          <w:sz w:val="21"/>
          <w:szCs w:val="21"/>
        </w:rPr>
        <w:t>.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2E59953C" w14:textId="6A742CD5" w:rsidR="00F25A0D" w:rsidRPr="0028606F" w:rsidRDefault="00F25A0D" w:rsidP="00F25A0D">
      <w:pPr>
        <w:spacing w:line="276" w:lineRule="auto"/>
        <w:rPr>
          <w:rFonts w:ascii="Georgia" w:hAnsi="Georgia"/>
          <w:sz w:val="21"/>
          <w:szCs w:val="21"/>
          <w:lang w:val="en-GB"/>
        </w:rPr>
      </w:pPr>
    </w:p>
    <w:p w14:paraId="33AA0F95" w14:textId="0EA1BB8F" w:rsidR="00BC6E3D" w:rsidRDefault="00CE5718" w:rsidP="00B728F0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V</w:t>
      </w:r>
      <w:r w:rsidR="00E91ED3">
        <w:rPr>
          <w:rFonts w:ascii="Georgia" w:hAnsi="Georgia"/>
          <w:sz w:val="21"/>
          <w:szCs w:val="21"/>
        </w:rPr>
        <w:t xml:space="preserve">isitors to the Manitowoc booth at </w:t>
      </w:r>
      <w:proofErr w:type="spellStart"/>
      <w:r w:rsidR="00E91ED3">
        <w:rPr>
          <w:rFonts w:ascii="Georgia" w:hAnsi="Georgia"/>
          <w:sz w:val="21"/>
          <w:szCs w:val="21"/>
        </w:rPr>
        <w:t>bauma</w:t>
      </w:r>
      <w:proofErr w:type="spellEnd"/>
      <w:r w:rsidR="00E91ED3">
        <w:rPr>
          <w:rFonts w:ascii="Georgia" w:hAnsi="Georgia"/>
          <w:sz w:val="21"/>
          <w:szCs w:val="21"/>
        </w:rPr>
        <w:t xml:space="preserve"> 2022 </w:t>
      </w:r>
      <w:r w:rsidR="00AC3013">
        <w:rPr>
          <w:rFonts w:ascii="Georgia" w:hAnsi="Georgia"/>
          <w:sz w:val="21"/>
          <w:szCs w:val="21"/>
        </w:rPr>
        <w:t>will be able to</w:t>
      </w:r>
      <w:r w:rsidR="00375252">
        <w:rPr>
          <w:rFonts w:ascii="Georgia" w:hAnsi="Georgia"/>
          <w:sz w:val="21"/>
          <w:szCs w:val="21"/>
        </w:rPr>
        <w:t xml:space="preserve"> </w:t>
      </w:r>
      <w:r w:rsidR="00E91ED3">
        <w:rPr>
          <w:rFonts w:ascii="Georgia" w:hAnsi="Georgia"/>
          <w:sz w:val="21"/>
          <w:szCs w:val="21"/>
        </w:rPr>
        <w:t xml:space="preserve">see the </w:t>
      </w:r>
      <w:hyperlink r:id="rId11" w:history="1">
        <w:r w:rsidR="00984C56" w:rsidRPr="00097BD2">
          <w:rPr>
            <w:rStyle w:val="Hyperlink"/>
            <w:rFonts w:ascii="Georgia" w:hAnsi="Georgia"/>
            <w:sz w:val="21"/>
            <w:szCs w:val="21"/>
          </w:rPr>
          <w:t>Grove GMK6400-1</w:t>
        </w:r>
      </w:hyperlink>
      <w:r w:rsidR="00984C56">
        <w:rPr>
          <w:rFonts w:ascii="Georgia" w:hAnsi="Georgia"/>
          <w:sz w:val="21"/>
          <w:szCs w:val="21"/>
        </w:rPr>
        <w:t xml:space="preserve"> all-terrain </w:t>
      </w:r>
      <w:r w:rsidR="00E91ED3">
        <w:rPr>
          <w:rFonts w:ascii="Georgia" w:hAnsi="Georgia"/>
          <w:sz w:val="21"/>
          <w:szCs w:val="21"/>
        </w:rPr>
        <w:t xml:space="preserve">crane </w:t>
      </w:r>
      <w:r w:rsidR="00484AB1">
        <w:rPr>
          <w:rFonts w:ascii="Georgia" w:hAnsi="Georgia"/>
          <w:sz w:val="21"/>
          <w:szCs w:val="21"/>
        </w:rPr>
        <w:t>“</w:t>
      </w:r>
      <w:r w:rsidR="00E91ED3">
        <w:rPr>
          <w:rFonts w:ascii="Georgia" w:hAnsi="Georgia"/>
          <w:sz w:val="21"/>
          <w:szCs w:val="21"/>
        </w:rPr>
        <w:t xml:space="preserve">in </w:t>
      </w:r>
      <w:r w:rsidR="00484AB1">
        <w:rPr>
          <w:rFonts w:ascii="Georgia" w:hAnsi="Georgia"/>
          <w:sz w:val="21"/>
          <w:szCs w:val="21"/>
        </w:rPr>
        <w:t>the iron” in public</w:t>
      </w:r>
      <w:r w:rsidR="00375252">
        <w:rPr>
          <w:rFonts w:ascii="Georgia" w:hAnsi="Georgia"/>
          <w:sz w:val="21"/>
          <w:szCs w:val="21"/>
        </w:rPr>
        <w:t xml:space="preserve"> </w:t>
      </w:r>
      <w:r w:rsidR="00E91ED3">
        <w:rPr>
          <w:rFonts w:ascii="Georgia" w:hAnsi="Georgia"/>
          <w:sz w:val="21"/>
          <w:szCs w:val="21"/>
        </w:rPr>
        <w:t xml:space="preserve">for the first time. </w:t>
      </w:r>
      <w:r w:rsidR="002B58D4">
        <w:rPr>
          <w:rFonts w:ascii="Georgia" w:hAnsi="Georgia"/>
          <w:sz w:val="21"/>
          <w:szCs w:val="21"/>
        </w:rPr>
        <w:t xml:space="preserve">Andreas Cremer, </w:t>
      </w:r>
      <w:r w:rsidR="00B728F0" w:rsidRPr="00B728F0">
        <w:rPr>
          <w:rFonts w:ascii="Georgia" w:hAnsi="Georgia"/>
          <w:sz w:val="21"/>
          <w:szCs w:val="21"/>
        </w:rPr>
        <w:t>vice president of product management for all-terrain cranes at Manitowoc</w:t>
      </w:r>
      <w:r w:rsidR="005D38D6">
        <w:rPr>
          <w:rFonts w:ascii="Georgia" w:hAnsi="Georgia"/>
          <w:sz w:val="21"/>
          <w:szCs w:val="21"/>
        </w:rPr>
        <w:t xml:space="preserve"> explains:</w:t>
      </w:r>
      <w:r w:rsidR="00B728F0" w:rsidRPr="00B728F0">
        <w:rPr>
          <w:rFonts w:ascii="Georgia" w:hAnsi="Georgia"/>
          <w:sz w:val="21"/>
          <w:szCs w:val="21"/>
        </w:rPr>
        <w:t xml:space="preserve"> </w:t>
      </w:r>
    </w:p>
    <w:p w14:paraId="7D5A261C" w14:textId="77777777" w:rsidR="00BC6E3D" w:rsidRDefault="00BC6E3D" w:rsidP="00B728F0">
      <w:pPr>
        <w:spacing w:line="276" w:lineRule="auto"/>
        <w:rPr>
          <w:rFonts w:ascii="Georgia" w:hAnsi="Georgia"/>
          <w:sz w:val="21"/>
          <w:szCs w:val="21"/>
        </w:rPr>
      </w:pPr>
    </w:p>
    <w:p w14:paraId="19381735" w14:textId="36E92840" w:rsidR="00B728F0" w:rsidRPr="00B728F0" w:rsidRDefault="00B728F0" w:rsidP="00B728F0">
      <w:pPr>
        <w:spacing w:line="276" w:lineRule="auto"/>
        <w:rPr>
          <w:rFonts w:ascii="Georgia" w:hAnsi="Georgia"/>
          <w:sz w:val="21"/>
          <w:szCs w:val="21"/>
        </w:rPr>
      </w:pPr>
      <w:r w:rsidRPr="00B728F0">
        <w:rPr>
          <w:rFonts w:ascii="Georgia" w:hAnsi="Georgia"/>
          <w:sz w:val="21"/>
          <w:szCs w:val="21"/>
        </w:rPr>
        <w:t>“</w:t>
      </w:r>
      <w:r w:rsidR="005D38D6">
        <w:rPr>
          <w:rFonts w:ascii="Georgia" w:hAnsi="Georgia"/>
          <w:sz w:val="21"/>
          <w:szCs w:val="21"/>
        </w:rPr>
        <w:t>The GMK6400-1’s</w:t>
      </w:r>
      <w:r w:rsidR="00984C56">
        <w:rPr>
          <w:rFonts w:ascii="Georgia" w:hAnsi="Georgia"/>
          <w:sz w:val="21"/>
          <w:szCs w:val="21"/>
        </w:rPr>
        <w:t xml:space="preserve"> predecessor, t</w:t>
      </w:r>
      <w:r w:rsidR="002B58D4">
        <w:rPr>
          <w:rFonts w:ascii="Georgia" w:hAnsi="Georgia"/>
          <w:sz w:val="21"/>
          <w:szCs w:val="21"/>
        </w:rPr>
        <w:t>he</w:t>
      </w:r>
      <w:r w:rsidRPr="00B728F0">
        <w:rPr>
          <w:rFonts w:ascii="Georgia" w:hAnsi="Georgia"/>
          <w:sz w:val="21"/>
          <w:szCs w:val="21"/>
        </w:rPr>
        <w:t xml:space="preserve"> GMK6400</w:t>
      </w:r>
      <w:r w:rsidR="002B58D4">
        <w:rPr>
          <w:rFonts w:ascii="Georgia" w:hAnsi="Georgia"/>
          <w:sz w:val="21"/>
          <w:szCs w:val="21"/>
        </w:rPr>
        <w:t xml:space="preserve"> </w:t>
      </w:r>
      <w:r w:rsidR="00646B5E">
        <w:rPr>
          <w:rFonts w:ascii="Georgia" w:hAnsi="Georgia"/>
          <w:sz w:val="21"/>
          <w:szCs w:val="21"/>
        </w:rPr>
        <w:t xml:space="preserve">was </w:t>
      </w:r>
      <w:r w:rsidR="002B58D4">
        <w:rPr>
          <w:rFonts w:ascii="Georgia" w:hAnsi="Georgia"/>
          <w:sz w:val="21"/>
          <w:szCs w:val="21"/>
        </w:rPr>
        <w:t xml:space="preserve">hugely successful </w:t>
      </w:r>
      <w:r w:rsidR="00305AD0">
        <w:rPr>
          <w:rFonts w:ascii="Georgia" w:hAnsi="Georgia"/>
          <w:sz w:val="21"/>
          <w:szCs w:val="21"/>
        </w:rPr>
        <w:t xml:space="preserve">and broke the mold for what was possible with a six-axle </w:t>
      </w:r>
      <w:r w:rsidR="00162EA6">
        <w:rPr>
          <w:rFonts w:ascii="Georgia" w:hAnsi="Georgia"/>
          <w:sz w:val="21"/>
          <w:szCs w:val="21"/>
        </w:rPr>
        <w:t>crane</w:t>
      </w:r>
      <w:r w:rsidR="00305AD0">
        <w:rPr>
          <w:rFonts w:ascii="Georgia" w:hAnsi="Georgia"/>
          <w:sz w:val="21"/>
          <w:szCs w:val="21"/>
        </w:rPr>
        <w:t xml:space="preserve"> in terms of lifting power. </w:t>
      </w:r>
      <w:r w:rsidR="002B10A7">
        <w:rPr>
          <w:rFonts w:ascii="Georgia" w:hAnsi="Georgia"/>
          <w:sz w:val="21"/>
          <w:szCs w:val="21"/>
        </w:rPr>
        <w:t>So</w:t>
      </w:r>
      <w:r w:rsidR="00982144">
        <w:rPr>
          <w:rFonts w:ascii="Georgia" w:hAnsi="Georgia"/>
          <w:sz w:val="21"/>
          <w:szCs w:val="21"/>
        </w:rPr>
        <w:t>,</w:t>
      </w:r>
      <w:r w:rsidR="002B10A7">
        <w:rPr>
          <w:rFonts w:ascii="Georgia" w:hAnsi="Georgia"/>
          <w:sz w:val="21"/>
          <w:szCs w:val="21"/>
        </w:rPr>
        <w:t xml:space="preserve"> with the new </w:t>
      </w:r>
      <w:r w:rsidR="00984C56">
        <w:rPr>
          <w:rFonts w:ascii="Georgia" w:hAnsi="Georgia"/>
          <w:sz w:val="21"/>
          <w:szCs w:val="21"/>
        </w:rPr>
        <w:t xml:space="preserve">and upgraded </w:t>
      </w:r>
      <w:r w:rsidR="002B10A7">
        <w:rPr>
          <w:rFonts w:ascii="Georgia" w:hAnsi="Georgia"/>
          <w:sz w:val="21"/>
          <w:szCs w:val="21"/>
        </w:rPr>
        <w:t>model</w:t>
      </w:r>
      <w:r w:rsidR="00257D1D">
        <w:rPr>
          <w:rFonts w:ascii="Georgia" w:hAnsi="Georgia"/>
          <w:sz w:val="21"/>
          <w:szCs w:val="21"/>
        </w:rPr>
        <w:t>,</w:t>
      </w:r>
      <w:r w:rsidR="002B10A7">
        <w:rPr>
          <w:rFonts w:ascii="Georgia" w:hAnsi="Georgia"/>
          <w:sz w:val="21"/>
          <w:szCs w:val="21"/>
        </w:rPr>
        <w:t xml:space="preserve"> w</w:t>
      </w:r>
      <w:r w:rsidR="00646B5E">
        <w:rPr>
          <w:rFonts w:ascii="Georgia" w:hAnsi="Georgia"/>
          <w:sz w:val="21"/>
          <w:szCs w:val="21"/>
        </w:rPr>
        <w:t>e’ve kept that power that customer</w:t>
      </w:r>
      <w:r w:rsidR="002B10A7">
        <w:rPr>
          <w:rFonts w:ascii="Georgia" w:hAnsi="Georgia"/>
          <w:sz w:val="21"/>
          <w:szCs w:val="21"/>
        </w:rPr>
        <w:t>s</w:t>
      </w:r>
      <w:r w:rsidR="00646B5E">
        <w:rPr>
          <w:rFonts w:ascii="Georgia" w:hAnsi="Georgia"/>
          <w:sz w:val="21"/>
          <w:szCs w:val="21"/>
        </w:rPr>
        <w:t xml:space="preserve"> love and added more </w:t>
      </w:r>
      <w:r w:rsidR="005D38D6" w:rsidRPr="00BC6E3D">
        <w:rPr>
          <w:rFonts w:ascii="Georgia" w:hAnsi="Georgia"/>
          <w:sz w:val="21"/>
          <w:szCs w:val="21"/>
        </w:rPr>
        <w:t xml:space="preserve">speed </w:t>
      </w:r>
      <w:r w:rsidR="00646B5E" w:rsidRPr="00BC6E3D">
        <w:rPr>
          <w:rFonts w:ascii="Georgia" w:hAnsi="Georgia"/>
          <w:sz w:val="21"/>
          <w:szCs w:val="21"/>
        </w:rPr>
        <w:t>and</w:t>
      </w:r>
      <w:r w:rsidR="005D38D6" w:rsidRPr="00BC6E3D">
        <w:rPr>
          <w:rFonts w:ascii="Georgia" w:hAnsi="Georgia"/>
          <w:sz w:val="21"/>
          <w:szCs w:val="21"/>
        </w:rPr>
        <w:t xml:space="preserve"> </w:t>
      </w:r>
      <w:r w:rsidR="00646B5E" w:rsidRPr="00BC6E3D">
        <w:rPr>
          <w:rFonts w:ascii="Georgia" w:hAnsi="Georgia"/>
          <w:sz w:val="21"/>
          <w:szCs w:val="21"/>
        </w:rPr>
        <w:t>flexibility</w:t>
      </w:r>
      <w:r w:rsidR="002B10A7" w:rsidRPr="00BC6E3D">
        <w:rPr>
          <w:rFonts w:ascii="Georgia" w:hAnsi="Georgia"/>
          <w:sz w:val="21"/>
          <w:szCs w:val="21"/>
        </w:rPr>
        <w:t>.</w:t>
      </w:r>
      <w:r w:rsidR="002B10A7">
        <w:rPr>
          <w:rFonts w:ascii="Georgia" w:hAnsi="Georgia"/>
          <w:sz w:val="21"/>
          <w:szCs w:val="21"/>
        </w:rPr>
        <w:t xml:space="preserve"> V</w:t>
      </w:r>
      <w:r w:rsidR="00AC7C4E">
        <w:rPr>
          <w:rFonts w:ascii="Georgia" w:hAnsi="Georgia"/>
          <w:sz w:val="21"/>
          <w:szCs w:val="21"/>
        </w:rPr>
        <w:t xml:space="preserve">isitors to </w:t>
      </w:r>
      <w:proofErr w:type="spellStart"/>
      <w:r w:rsidR="00AC7C4E">
        <w:rPr>
          <w:rFonts w:ascii="Georgia" w:hAnsi="Georgia"/>
          <w:sz w:val="21"/>
          <w:szCs w:val="21"/>
        </w:rPr>
        <w:t>bauma</w:t>
      </w:r>
      <w:proofErr w:type="spellEnd"/>
      <w:r w:rsidR="00AC7C4E">
        <w:rPr>
          <w:rFonts w:ascii="Georgia" w:hAnsi="Georgia"/>
          <w:sz w:val="21"/>
          <w:szCs w:val="21"/>
        </w:rPr>
        <w:t xml:space="preserve"> 2022 will </w:t>
      </w:r>
      <w:r w:rsidR="002B10A7">
        <w:rPr>
          <w:rFonts w:ascii="Georgia" w:hAnsi="Georgia"/>
          <w:sz w:val="21"/>
          <w:szCs w:val="21"/>
        </w:rPr>
        <w:t>get to see that for themselves and</w:t>
      </w:r>
      <w:r w:rsidR="00AC7C4E">
        <w:rPr>
          <w:rFonts w:ascii="Georgia" w:hAnsi="Georgia"/>
          <w:sz w:val="21"/>
          <w:szCs w:val="21"/>
        </w:rPr>
        <w:t xml:space="preserve"> fully </w:t>
      </w:r>
      <w:r w:rsidR="002B10A7">
        <w:rPr>
          <w:rFonts w:ascii="Georgia" w:hAnsi="Georgia"/>
          <w:sz w:val="21"/>
          <w:szCs w:val="21"/>
        </w:rPr>
        <w:t>appreciate</w:t>
      </w:r>
      <w:r w:rsidR="00AC7C4E">
        <w:rPr>
          <w:rFonts w:ascii="Georgia" w:hAnsi="Georgia"/>
          <w:sz w:val="21"/>
          <w:szCs w:val="21"/>
        </w:rPr>
        <w:t xml:space="preserve"> the expanded capabilities </w:t>
      </w:r>
      <w:r w:rsidR="00A45B2E">
        <w:rPr>
          <w:rFonts w:ascii="Georgia" w:hAnsi="Georgia"/>
          <w:sz w:val="21"/>
          <w:szCs w:val="21"/>
        </w:rPr>
        <w:t>of th</w:t>
      </w:r>
      <w:r w:rsidR="002B10A7">
        <w:rPr>
          <w:rFonts w:ascii="Georgia" w:hAnsi="Georgia"/>
          <w:sz w:val="21"/>
          <w:szCs w:val="21"/>
        </w:rPr>
        <w:t>e</w:t>
      </w:r>
      <w:r w:rsidR="00A45B2E">
        <w:rPr>
          <w:rFonts w:ascii="Georgia" w:hAnsi="Georgia"/>
          <w:sz w:val="21"/>
          <w:szCs w:val="21"/>
        </w:rPr>
        <w:t xml:space="preserve"> new </w:t>
      </w:r>
      <w:r w:rsidR="00A058DF">
        <w:rPr>
          <w:rFonts w:ascii="Georgia" w:hAnsi="Georgia"/>
          <w:sz w:val="21"/>
          <w:szCs w:val="21"/>
        </w:rPr>
        <w:t>crane</w:t>
      </w:r>
      <w:r w:rsidRPr="00B728F0">
        <w:rPr>
          <w:rFonts w:ascii="Georgia" w:hAnsi="Georgia"/>
          <w:sz w:val="21"/>
          <w:szCs w:val="21"/>
        </w:rPr>
        <w:t xml:space="preserve">.” </w:t>
      </w:r>
    </w:p>
    <w:p w14:paraId="17DEFE29" w14:textId="77777777" w:rsidR="00B728F0" w:rsidRPr="00B728F0" w:rsidRDefault="00B728F0" w:rsidP="00B728F0">
      <w:pPr>
        <w:spacing w:line="276" w:lineRule="auto"/>
        <w:rPr>
          <w:rFonts w:ascii="Georgia" w:hAnsi="Georgia"/>
          <w:sz w:val="21"/>
          <w:szCs w:val="21"/>
        </w:rPr>
      </w:pPr>
    </w:p>
    <w:p w14:paraId="24CDCE02" w14:textId="5465DA81" w:rsidR="005F0C97" w:rsidRDefault="004A6ED8" w:rsidP="00283F2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Like the</w:t>
      </w:r>
      <w:r w:rsidR="00257D1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>GMK6400, t</w:t>
      </w:r>
      <w:r w:rsidR="00B728F0" w:rsidRPr="00B728F0">
        <w:rPr>
          <w:rFonts w:ascii="Georgia" w:hAnsi="Georgia"/>
          <w:sz w:val="21"/>
          <w:szCs w:val="21"/>
        </w:rPr>
        <w:t xml:space="preserve">he </w:t>
      </w:r>
      <w:r w:rsidR="00257D1D">
        <w:rPr>
          <w:rFonts w:ascii="Georgia" w:hAnsi="Georgia"/>
          <w:sz w:val="21"/>
          <w:szCs w:val="21"/>
        </w:rPr>
        <w:t xml:space="preserve">new </w:t>
      </w:r>
      <w:r w:rsidR="00B728F0" w:rsidRPr="00B728F0">
        <w:rPr>
          <w:rFonts w:ascii="Georgia" w:hAnsi="Georgia"/>
          <w:sz w:val="21"/>
          <w:szCs w:val="21"/>
        </w:rPr>
        <w:t xml:space="preserve">GMK6400-1 has a maximum capacity of 400 t and </w:t>
      </w:r>
      <w:r w:rsidR="00CE5718">
        <w:rPr>
          <w:rFonts w:ascii="Georgia" w:hAnsi="Georgia"/>
          <w:sz w:val="21"/>
          <w:szCs w:val="21"/>
        </w:rPr>
        <w:t xml:space="preserve">a </w:t>
      </w:r>
      <w:r w:rsidR="00B728F0" w:rsidRPr="00B728F0">
        <w:rPr>
          <w:rFonts w:ascii="Georgia" w:hAnsi="Georgia"/>
          <w:sz w:val="21"/>
          <w:szCs w:val="21"/>
        </w:rPr>
        <w:t xml:space="preserve">main boom of 60 m. </w:t>
      </w:r>
      <w:r w:rsidR="00301240">
        <w:rPr>
          <w:rFonts w:ascii="Georgia" w:hAnsi="Georgia"/>
          <w:sz w:val="21"/>
          <w:szCs w:val="21"/>
        </w:rPr>
        <w:t>Manitowoc has packed</w:t>
      </w:r>
      <w:r w:rsidR="00283F29" w:rsidRPr="00B728F0">
        <w:rPr>
          <w:rFonts w:ascii="Georgia" w:hAnsi="Georgia"/>
          <w:sz w:val="21"/>
          <w:szCs w:val="21"/>
        </w:rPr>
        <w:t xml:space="preserve"> </w:t>
      </w:r>
      <w:r w:rsidR="008A0515">
        <w:rPr>
          <w:rFonts w:ascii="Georgia" w:hAnsi="Georgia"/>
          <w:sz w:val="21"/>
          <w:szCs w:val="21"/>
        </w:rPr>
        <w:t>the GMK6400-1</w:t>
      </w:r>
      <w:r w:rsidR="00283F29" w:rsidRPr="00B728F0">
        <w:rPr>
          <w:rFonts w:ascii="Georgia" w:hAnsi="Georgia"/>
          <w:sz w:val="21"/>
          <w:szCs w:val="21"/>
        </w:rPr>
        <w:t xml:space="preserve"> with </w:t>
      </w:r>
      <w:r w:rsidR="007C377A">
        <w:rPr>
          <w:rFonts w:ascii="Georgia" w:hAnsi="Georgia"/>
          <w:sz w:val="21"/>
          <w:szCs w:val="21"/>
        </w:rPr>
        <w:t>new innovations</w:t>
      </w:r>
      <w:r w:rsidR="00283F29" w:rsidRPr="00B728F0">
        <w:rPr>
          <w:rFonts w:ascii="Georgia" w:hAnsi="Georgia"/>
          <w:sz w:val="21"/>
          <w:szCs w:val="21"/>
        </w:rPr>
        <w:t>, including</w:t>
      </w:r>
      <w:r w:rsidR="00573431">
        <w:rPr>
          <w:rFonts w:ascii="Georgia" w:hAnsi="Georgia"/>
          <w:sz w:val="21"/>
          <w:szCs w:val="21"/>
        </w:rPr>
        <w:t xml:space="preserve"> an</w:t>
      </w:r>
      <w:r w:rsidR="00283F29" w:rsidRPr="00B728F0">
        <w:rPr>
          <w:rFonts w:ascii="Georgia" w:hAnsi="Georgia"/>
          <w:sz w:val="21"/>
          <w:szCs w:val="21"/>
        </w:rPr>
        <w:t xml:space="preserve"> </w:t>
      </w:r>
      <w:r w:rsidR="00573431" w:rsidRPr="00573431">
        <w:rPr>
          <w:rFonts w:ascii="Georgia" w:hAnsi="Georgia"/>
          <w:sz w:val="21"/>
          <w:szCs w:val="21"/>
        </w:rPr>
        <w:t>improved hydraulic system with faster flow to provide quicker operating speeds and even smoother movement</w:t>
      </w:r>
      <w:r w:rsidR="00573431">
        <w:rPr>
          <w:rFonts w:ascii="Georgia" w:hAnsi="Georgia"/>
          <w:sz w:val="21"/>
          <w:szCs w:val="21"/>
        </w:rPr>
        <w:t xml:space="preserve">. Also added to the new 400 t machine </w:t>
      </w:r>
      <w:r w:rsidR="003850B3">
        <w:rPr>
          <w:rFonts w:ascii="Georgia" w:hAnsi="Georgia"/>
          <w:sz w:val="21"/>
          <w:szCs w:val="21"/>
        </w:rPr>
        <w:t>is</w:t>
      </w:r>
      <w:r w:rsidR="00573431">
        <w:rPr>
          <w:rFonts w:ascii="Georgia" w:hAnsi="Georgia"/>
          <w:sz w:val="21"/>
          <w:szCs w:val="21"/>
        </w:rPr>
        <w:t xml:space="preserve"> </w:t>
      </w:r>
      <w:r w:rsidR="002A5DAC">
        <w:rPr>
          <w:rFonts w:ascii="Georgia" w:hAnsi="Georgia"/>
          <w:sz w:val="21"/>
          <w:szCs w:val="21"/>
        </w:rPr>
        <w:t xml:space="preserve">the </w:t>
      </w:r>
      <w:r w:rsidR="00283F29" w:rsidRPr="00B728F0">
        <w:rPr>
          <w:rFonts w:ascii="Georgia" w:hAnsi="Georgia"/>
          <w:sz w:val="21"/>
          <w:szCs w:val="21"/>
        </w:rPr>
        <w:t xml:space="preserve">Crane Control System (CCS) </w:t>
      </w:r>
      <w:r w:rsidR="001C65FA">
        <w:rPr>
          <w:rFonts w:ascii="Georgia" w:hAnsi="Georgia"/>
          <w:sz w:val="21"/>
          <w:szCs w:val="21"/>
        </w:rPr>
        <w:t>and</w:t>
      </w:r>
      <w:r w:rsidR="00EF43CA">
        <w:rPr>
          <w:rFonts w:ascii="Georgia" w:hAnsi="Georgia"/>
          <w:sz w:val="21"/>
          <w:szCs w:val="21"/>
        </w:rPr>
        <w:t xml:space="preserve"> </w:t>
      </w:r>
      <w:proofErr w:type="spellStart"/>
      <w:r w:rsidR="00283F29" w:rsidRPr="00B728F0">
        <w:rPr>
          <w:rFonts w:ascii="Georgia" w:hAnsi="Georgia"/>
          <w:sz w:val="21"/>
          <w:szCs w:val="21"/>
        </w:rPr>
        <w:t>MAXbase</w:t>
      </w:r>
      <w:proofErr w:type="spellEnd"/>
      <w:r w:rsidR="00283F29" w:rsidRPr="00B728F0">
        <w:rPr>
          <w:rFonts w:ascii="Georgia" w:hAnsi="Georgia"/>
          <w:sz w:val="21"/>
          <w:szCs w:val="21"/>
        </w:rPr>
        <w:t xml:space="preserve"> variable outrigger </w:t>
      </w:r>
      <w:r w:rsidR="00EF43CA">
        <w:rPr>
          <w:rFonts w:ascii="Georgia" w:hAnsi="Georgia"/>
          <w:sz w:val="21"/>
          <w:szCs w:val="21"/>
        </w:rPr>
        <w:t xml:space="preserve">positioning </w:t>
      </w:r>
      <w:r w:rsidR="00283F29" w:rsidRPr="00B728F0">
        <w:rPr>
          <w:rFonts w:ascii="Georgia" w:hAnsi="Georgia"/>
          <w:sz w:val="21"/>
          <w:szCs w:val="21"/>
        </w:rPr>
        <w:t>system</w:t>
      </w:r>
      <w:r w:rsidR="00E70CB6">
        <w:rPr>
          <w:rFonts w:ascii="Georgia" w:hAnsi="Georgia"/>
          <w:sz w:val="21"/>
          <w:szCs w:val="21"/>
        </w:rPr>
        <w:t xml:space="preserve">. </w:t>
      </w:r>
    </w:p>
    <w:p w14:paraId="662C928B" w14:textId="77777777" w:rsidR="005F0C97" w:rsidRDefault="005F0C97" w:rsidP="00283F29">
      <w:pPr>
        <w:spacing w:line="276" w:lineRule="auto"/>
        <w:rPr>
          <w:rFonts w:ascii="Georgia" w:hAnsi="Georgia"/>
          <w:sz w:val="21"/>
          <w:szCs w:val="21"/>
        </w:rPr>
      </w:pPr>
    </w:p>
    <w:p w14:paraId="3F63B814" w14:textId="33422E2D" w:rsidR="002D672C" w:rsidRDefault="002D672C" w:rsidP="00283F29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71521E">
        <w:rPr>
          <w:rFonts w:ascii="Georgia" w:hAnsi="Georgia"/>
          <w:sz w:val="21"/>
          <w:szCs w:val="21"/>
        </w:rPr>
        <w:t xml:space="preserve">We knew we wanted to add CCS and </w:t>
      </w:r>
      <w:proofErr w:type="spellStart"/>
      <w:r w:rsidR="004C3209">
        <w:rPr>
          <w:rFonts w:ascii="Georgia" w:hAnsi="Georgia"/>
          <w:sz w:val="21"/>
          <w:szCs w:val="21"/>
        </w:rPr>
        <w:t>MAXbase</w:t>
      </w:r>
      <w:proofErr w:type="spellEnd"/>
      <w:r w:rsidR="004C3209">
        <w:rPr>
          <w:rFonts w:ascii="Georgia" w:hAnsi="Georgia"/>
          <w:sz w:val="21"/>
          <w:szCs w:val="21"/>
        </w:rPr>
        <w:t xml:space="preserve"> in the </w:t>
      </w:r>
      <w:proofErr w:type="gramStart"/>
      <w:r w:rsidR="004C3209">
        <w:rPr>
          <w:rFonts w:ascii="Georgia" w:hAnsi="Georgia"/>
          <w:sz w:val="21"/>
          <w:szCs w:val="21"/>
        </w:rPr>
        <w:t>400 t</w:t>
      </w:r>
      <w:proofErr w:type="gramEnd"/>
      <w:r w:rsidR="004C3209">
        <w:rPr>
          <w:rFonts w:ascii="Georgia" w:hAnsi="Georgia"/>
          <w:sz w:val="21"/>
          <w:szCs w:val="21"/>
        </w:rPr>
        <w:t xml:space="preserve"> class and our</w:t>
      </w:r>
      <w:r w:rsidR="008D0E09">
        <w:rPr>
          <w:rFonts w:ascii="Georgia" w:hAnsi="Georgia"/>
          <w:sz w:val="21"/>
          <w:szCs w:val="21"/>
        </w:rPr>
        <w:t xml:space="preserve"> Voice of the Customer </w:t>
      </w:r>
      <w:r w:rsidR="004C3209">
        <w:rPr>
          <w:rFonts w:ascii="Georgia" w:hAnsi="Georgia"/>
          <w:sz w:val="21"/>
          <w:szCs w:val="21"/>
        </w:rPr>
        <w:t>discussions confirmed this,” said Andreas Cremer. “</w:t>
      </w:r>
      <w:r w:rsidR="00D10ADC">
        <w:rPr>
          <w:rFonts w:ascii="Georgia" w:hAnsi="Georgia"/>
          <w:sz w:val="21"/>
          <w:szCs w:val="21"/>
        </w:rPr>
        <w:t>It was a complex process to incorporate th</w:t>
      </w:r>
      <w:r w:rsidR="001B0413">
        <w:rPr>
          <w:rFonts w:ascii="Georgia" w:hAnsi="Georgia"/>
          <w:sz w:val="21"/>
          <w:szCs w:val="21"/>
        </w:rPr>
        <w:t>ese</w:t>
      </w:r>
      <w:r w:rsidR="00DB31E6">
        <w:rPr>
          <w:rFonts w:ascii="Georgia" w:hAnsi="Georgia"/>
          <w:sz w:val="21"/>
          <w:szCs w:val="21"/>
        </w:rPr>
        <w:t xml:space="preserve"> upgrades</w:t>
      </w:r>
      <w:r w:rsidR="00D10ADC">
        <w:rPr>
          <w:rFonts w:ascii="Georgia" w:hAnsi="Georgia"/>
          <w:sz w:val="21"/>
          <w:szCs w:val="21"/>
        </w:rPr>
        <w:t xml:space="preserve"> into the new design, along with the latest emissions-compliant engine</w:t>
      </w:r>
      <w:r w:rsidR="001B0413">
        <w:rPr>
          <w:rFonts w:ascii="Georgia" w:hAnsi="Georgia"/>
          <w:sz w:val="21"/>
          <w:szCs w:val="21"/>
        </w:rPr>
        <w:t xml:space="preserve">. </w:t>
      </w:r>
      <w:r w:rsidR="002C5F0D">
        <w:rPr>
          <w:rFonts w:ascii="Georgia" w:hAnsi="Georgia"/>
          <w:sz w:val="21"/>
          <w:szCs w:val="21"/>
        </w:rPr>
        <w:t>T</w:t>
      </w:r>
      <w:r w:rsidR="00315A09">
        <w:rPr>
          <w:rFonts w:ascii="Georgia" w:hAnsi="Georgia"/>
          <w:sz w:val="21"/>
          <w:szCs w:val="21"/>
        </w:rPr>
        <w:t>he result</w:t>
      </w:r>
      <w:r w:rsidR="00D10ADC">
        <w:rPr>
          <w:rFonts w:ascii="Georgia" w:hAnsi="Georgia"/>
          <w:sz w:val="21"/>
          <w:szCs w:val="21"/>
        </w:rPr>
        <w:t xml:space="preserve"> </w:t>
      </w:r>
      <w:r w:rsidR="00021FCD">
        <w:rPr>
          <w:rFonts w:ascii="Georgia" w:hAnsi="Georgia"/>
          <w:sz w:val="21"/>
          <w:szCs w:val="21"/>
        </w:rPr>
        <w:t>is an impressive heavyweight performer that deliver</w:t>
      </w:r>
      <w:r w:rsidR="001B0413">
        <w:rPr>
          <w:rFonts w:ascii="Georgia" w:hAnsi="Georgia"/>
          <w:sz w:val="21"/>
          <w:szCs w:val="21"/>
        </w:rPr>
        <w:t>s</w:t>
      </w:r>
      <w:r w:rsidR="00021FCD">
        <w:rPr>
          <w:rFonts w:ascii="Georgia" w:hAnsi="Georgia"/>
          <w:sz w:val="21"/>
          <w:szCs w:val="21"/>
        </w:rPr>
        <w:t xml:space="preserve"> greater productivity and</w:t>
      </w:r>
      <w:r w:rsidR="004A61C3">
        <w:rPr>
          <w:rFonts w:ascii="Georgia" w:hAnsi="Georgia"/>
          <w:sz w:val="21"/>
          <w:szCs w:val="21"/>
        </w:rPr>
        <w:t xml:space="preserve"> profitability for </w:t>
      </w:r>
      <w:r w:rsidR="00CE5718">
        <w:rPr>
          <w:rFonts w:ascii="Georgia" w:hAnsi="Georgia"/>
          <w:sz w:val="21"/>
          <w:szCs w:val="21"/>
        </w:rPr>
        <w:t xml:space="preserve">our </w:t>
      </w:r>
      <w:r w:rsidR="004A61C3">
        <w:rPr>
          <w:rFonts w:ascii="Georgia" w:hAnsi="Georgia"/>
          <w:sz w:val="21"/>
          <w:szCs w:val="21"/>
        </w:rPr>
        <w:t xml:space="preserve">customers.” </w:t>
      </w:r>
    </w:p>
    <w:p w14:paraId="74A81BF0" w14:textId="77777777" w:rsidR="002D672C" w:rsidRDefault="002D672C" w:rsidP="00283F29">
      <w:pPr>
        <w:spacing w:line="276" w:lineRule="auto"/>
        <w:rPr>
          <w:rFonts w:ascii="Georgia" w:hAnsi="Georgia"/>
          <w:sz w:val="21"/>
          <w:szCs w:val="21"/>
        </w:rPr>
      </w:pPr>
    </w:p>
    <w:p w14:paraId="4583965F" w14:textId="47E32F82" w:rsidR="00283F29" w:rsidRDefault="00283F29" w:rsidP="00283F29">
      <w:pPr>
        <w:spacing w:line="276" w:lineRule="auto"/>
        <w:rPr>
          <w:rFonts w:ascii="Georgia" w:hAnsi="Georgia"/>
          <w:sz w:val="21"/>
          <w:szCs w:val="21"/>
        </w:rPr>
      </w:pPr>
      <w:r w:rsidRPr="00B728F0">
        <w:rPr>
          <w:rFonts w:ascii="Georgia" w:hAnsi="Georgia"/>
          <w:sz w:val="21"/>
          <w:szCs w:val="21"/>
        </w:rPr>
        <w:t>The new engine on</w:t>
      </w:r>
      <w:r w:rsidR="002C5F0D">
        <w:rPr>
          <w:rFonts w:ascii="Georgia" w:hAnsi="Georgia"/>
          <w:sz w:val="21"/>
          <w:szCs w:val="21"/>
        </w:rPr>
        <w:t xml:space="preserve"> the</w:t>
      </w:r>
      <w:r w:rsidRPr="00B728F0">
        <w:rPr>
          <w:rFonts w:ascii="Georgia" w:hAnsi="Georgia"/>
          <w:sz w:val="21"/>
          <w:szCs w:val="21"/>
        </w:rPr>
        <w:t xml:space="preserve"> GMK6400-1 conforms to the latest requirements for both Tier 4 </w:t>
      </w:r>
      <w:r w:rsidR="001A7960">
        <w:rPr>
          <w:rFonts w:ascii="Georgia" w:hAnsi="Georgia"/>
          <w:sz w:val="21"/>
          <w:szCs w:val="21"/>
        </w:rPr>
        <w:t>F</w:t>
      </w:r>
      <w:r w:rsidR="00CE5718">
        <w:rPr>
          <w:rFonts w:ascii="Georgia" w:hAnsi="Georgia"/>
          <w:sz w:val="21"/>
          <w:szCs w:val="21"/>
        </w:rPr>
        <w:t xml:space="preserve">inal </w:t>
      </w:r>
      <w:r w:rsidRPr="00B728F0">
        <w:rPr>
          <w:rFonts w:ascii="Georgia" w:hAnsi="Georgia"/>
          <w:sz w:val="21"/>
          <w:szCs w:val="21"/>
        </w:rPr>
        <w:t xml:space="preserve">Emissions Standards and EUROMOT 5. </w:t>
      </w:r>
      <w:r w:rsidR="006F34E0">
        <w:rPr>
          <w:rFonts w:ascii="Georgia" w:hAnsi="Georgia"/>
          <w:sz w:val="21"/>
          <w:szCs w:val="21"/>
        </w:rPr>
        <w:t>Driving</w:t>
      </w:r>
      <w:r w:rsidRPr="00B728F0">
        <w:rPr>
          <w:rFonts w:ascii="Georgia" w:hAnsi="Georgia"/>
          <w:sz w:val="21"/>
          <w:szCs w:val="21"/>
        </w:rPr>
        <w:t xml:space="preserve"> both </w:t>
      </w:r>
      <w:r w:rsidR="000D1DC1">
        <w:rPr>
          <w:rFonts w:ascii="Georgia" w:hAnsi="Georgia"/>
          <w:sz w:val="21"/>
          <w:szCs w:val="21"/>
        </w:rPr>
        <w:t>on and</w:t>
      </w:r>
      <w:r w:rsidRPr="00B728F0">
        <w:rPr>
          <w:rFonts w:ascii="Georgia" w:hAnsi="Georgia"/>
          <w:sz w:val="21"/>
          <w:szCs w:val="21"/>
        </w:rPr>
        <w:t xml:space="preserve"> off</w:t>
      </w:r>
      <w:r w:rsidR="0018393C">
        <w:rPr>
          <w:rFonts w:ascii="Georgia" w:hAnsi="Georgia"/>
          <w:sz w:val="21"/>
          <w:szCs w:val="21"/>
        </w:rPr>
        <w:t>-</w:t>
      </w:r>
      <w:r w:rsidRPr="00B728F0">
        <w:rPr>
          <w:rFonts w:ascii="Georgia" w:hAnsi="Georgia"/>
          <w:sz w:val="21"/>
          <w:szCs w:val="21"/>
        </w:rPr>
        <w:t xml:space="preserve">road is </w:t>
      </w:r>
      <w:r w:rsidR="008723F4">
        <w:rPr>
          <w:rFonts w:ascii="Georgia" w:hAnsi="Georgia"/>
          <w:sz w:val="21"/>
          <w:szCs w:val="21"/>
        </w:rPr>
        <w:t>efficient</w:t>
      </w:r>
      <w:r w:rsidRPr="00B728F0">
        <w:rPr>
          <w:rFonts w:ascii="Georgia" w:hAnsi="Georgia"/>
          <w:sz w:val="21"/>
          <w:szCs w:val="21"/>
        </w:rPr>
        <w:t xml:space="preserve">, thanks to </w:t>
      </w:r>
      <w:r w:rsidR="0018393C">
        <w:rPr>
          <w:rFonts w:ascii="Georgia" w:hAnsi="Georgia"/>
          <w:sz w:val="21"/>
          <w:szCs w:val="21"/>
        </w:rPr>
        <w:t xml:space="preserve">a </w:t>
      </w:r>
      <w:r w:rsidRPr="00B728F0">
        <w:rPr>
          <w:rFonts w:ascii="Georgia" w:hAnsi="Georgia"/>
          <w:sz w:val="21"/>
          <w:szCs w:val="21"/>
        </w:rPr>
        <w:t xml:space="preserve">best-in-class driveline that </w:t>
      </w:r>
      <w:r w:rsidR="0018393C">
        <w:rPr>
          <w:rFonts w:ascii="Georgia" w:hAnsi="Georgia"/>
          <w:sz w:val="21"/>
          <w:szCs w:val="21"/>
        </w:rPr>
        <w:t>features</w:t>
      </w:r>
      <w:r w:rsidRPr="00B728F0">
        <w:rPr>
          <w:rFonts w:ascii="Georgia" w:hAnsi="Georgia"/>
          <w:sz w:val="21"/>
          <w:szCs w:val="21"/>
        </w:rPr>
        <w:t xml:space="preserve"> </w:t>
      </w:r>
      <w:r w:rsidR="00A664B1">
        <w:rPr>
          <w:rFonts w:ascii="Georgia" w:hAnsi="Georgia"/>
          <w:sz w:val="21"/>
          <w:szCs w:val="21"/>
        </w:rPr>
        <w:t xml:space="preserve">a </w:t>
      </w:r>
      <w:r w:rsidRPr="00B728F0">
        <w:rPr>
          <w:rFonts w:ascii="Georgia" w:hAnsi="Georgia"/>
          <w:sz w:val="21"/>
          <w:szCs w:val="21"/>
        </w:rPr>
        <w:t>M</w:t>
      </w:r>
      <w:r w:rsidR="000C193B">
        <w:rPr>
          <w:rFonts w:ascii="Georgia" w:hAnsi="Georgia"/>
          <w:sz w:val="21"/>
          <w:szCs w:val="21"/>
        </w:rPr>
        <w:t>EGATRAK</w:t>
      </w:r>
      <w:r w:rsidR="005D38D6" w:rsidRPr="001A7960">
        <w:rPr>
          <w:rFonts w:ascii="Georgia" w:hAnsi="Georgia"/>
          <w:sz w:val="21"/>
          <w:szCs w:val="21"/>
          <w:vertAlign w:val="superscript"/>
        </w:rPr>
        <w:t>®</w:t>
      </w:r>
      <w:r w:rsidRPr="00B728F0">
        <w:rPr>
          <w:rFonts w:ascii="Georgia" w:hAnsi="Georgia"/>
          <w:sz w:val="21"/>
          <w:szCs w:val="21"/>
        </w:rPr>
        <w:t xml:space="preserve"> suspension system and </w:t>
      </w:r>
      <w:proofErr w:type="spellStart"/>
      <w:r w:rsidRPr="00B728F0">
        <w:rPr>
          <w:rFonts w:ascii="Georgia" w:hAnsi="Georgia"/>
          <w:sz w:val="21"/>
          <w:szCs w:val="21"/>
        </w:rPr>
        <w:t>Mega</w:t>
      </w:r>
      <w:r w:rsidR="00821FE2">
        <w:rPr>
          <w:rFonts w:ascii="Georgia" w:hAnsi="Georgia"/>
          <w:sz w:val="21"/>
          <w:szCs w:val="21"/>
        </w:rPr>
        <w:t>D</w:t>
      </w:r>
      <w:r w:rsidRPr="00B728F0">
        <w:rPr>
          <w:rFonts w:ascii="Georgia" w:hAnsi="Georgia"/>
          <w:sz w:val="21"/>
          <w:szCs w:val="21"/>
        </w:rPr>
        <w:t>rive</w:t>
      </w:r>
      <w:proofErr w:type="spellEnd"/>
      <w:r w:rsidR="00912ABD">
        <w:rPr>
          <w:rFonts w:ascii="Georgia" w:hAnsi="Georgia"/>
          <w:sz w:val="21"/>
          <w:szCs w:val="21"/>
        </w:rPr>
        <w:t>™</w:t>
      </w:r>
      <w:r w:rsidRPr="00B728F0">
        <w:rPr>
          <w:rFonts w:ascii="Georgia" w:hAnsi="Georgia"/>
          <w:sz w:val="21"/>
          <w:szCs w:val="21"/>
        </w:rPr>
        <w:t xml:space="preserve"> hydrostatic drive.</w:t>
      </w:r>
      <w:r w:rsidR="00A664B1">
        <w:rPr>
          <w:rFonts w:ascii="Georgia" w:hAnsi="Georgia"/>
          <w:sz w:val="21"/>
          <w:szCs w:val="21"/>
        </w:rPr>
        <w:t xml:space="preserve"> </w:t>
      </w:r>
    </w:p>
    <w:p w14:paraId="53E7AB9B" w14:textId="5E9509B2" w:rsidR="00A664B1" w:rsidRPr="00B728F0" w:rsidRDefault="00A664B1" w:rsidP="00A664B1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As with the original GMK6400, the new GMK6400-1 includes the</w:t>
      </w:r>
      <w:r w:rsidRPr="00B728F0">
        <w:rPr>
          <w:rFonts w:ascii="Georgia" w:hAnsi="Georgia"/>
          <w:sz w:val="21"/>
          <w:szCs w:val="21"/>
        </w:rPr>
        <w:t xml:space="preserve"> </w:t>
      </w:r>
      <w:r w:rsidR="008723F4">
        <w:rPr>
          <w:rFonts w:ascii="Georgia" w:hAnsi="Georgia"/>
          <w:sz w:val="21"/>
          <w:szCs w:val="21"/>
        </w:rPr>
        <w:t xml:space="preserve">optional </w:t>
      </w:r>
      <w:r w:rsidRPr="00B728F0">
        <w:rPr>
          <w:rFonts w:ascii="Georgia" w:hAnsi="Georgia"/>
          <w:sz w:val="21"/>
          <w:szCs w:val="21"/>
        </w:rPr>
        <w:t xml:space="preserve">capacity-enhancing </w:t>
      </w:r>
      <w:proofErr w:type="spellStart"/>
      <w:r w:rsidRPr="00B728F0">
        <w:rPr>
          <w:rFonts w:ascii="Georgia" w:hAnsi="Georgia"/>
          <w:sz w:val="21"/>
          <w:szCs w:val="21"/>
        </w:rPr>
        <w:t>MegaWingLif</w:t>
      </w:r>
      <w:r>
        <w:rPr>
          <w:rFonts w:ascii="Georgia" w:hAnsi="Georgia"/>
          <w:sz w:val="21"/>
          <w:szCs w:val="21"/>
        </w:rPr>
        <w:t>t</w:t>
      </w:r>
      <w:proofErr w:type="spellEnd"/>
      <w:r w:rsidR="006916BA" w:rsidRPr="00912ABD">
        <w:rPr>
          <w:rFonts w:ascii="Georgia" w:hAnsi="Georgia"/>
          <w:sz w:val="21"/>
          <w:szCs w:val="21"/>
        </w:rPr>
        <w:t>™</w:t>
      </w:r>
      <w:r>
        <w:rPr>
          <w:rFonts w:ascii="Georgia" w:hAnsi="Georgia"/>
          <w:sz w:val="21"/>
          <w:szCs w:val="21"/>
        </w:rPr>
        <w:t xml:space="preserve">. </w:t>
      </w:r>
      <w:r w:rsidR="00987E6B">
        <w:rPr>
          <w:rFonts w:ascii="Georgia" w:hAnsi="Georgia"/>
          <w:sz w:val="21"/>
          <w:szCs w:val="21"/>
        </w:rPr>
        <w:t>T</w:t>
      </w:r>
      <w:r w:rsidRPr="00B728F0">
        <w:rPr>
          <w:rFonts w:ascii="Georgia" w:hAnsi="Georgia"/>
          <w:sz w:val="21"/>
          <w:szCs w:val="21"/>
        </w:rPr>
        <w:t>his self-rigging a</w:t>
      </w:r>
      <w:r w:rsidR="00E63492">
        <w:rPr>
          <w:rFonts w:ascii="Georgia" w:hAnsi="Georgia"/>
          <w:sz w:val="21"/>
          <w:szCs w:val="21"/>
        </w:rPr>
        <w:t>ttachment</w:t>
      </w:r>
      <w:r w:rsidRPr="00B728F0">
        <w:rPr>
          <w:rFonts w:ascii="Georgia" w:hAnsi="Georgia"/>
          <w:sz w:val="21"/>
          <w:szCs w:val="21"/>
        </w:rPr>
        <w:t xml:space="preserve"> can be </w:t>
      </w:r>
      <w:r w:rsidR="00E63492">
        <w:rPr>
          <w:rFonts w:ascii="Georgia" w:hAnsi="Georgia"/>
          <w:sz w:val="21"/>
          <w:szCs w:val="21"/>
        </w:rPr>
        <w:t>deployed</w:t>
      </w:r>
      <w:r w:rsidRPr="00B728F0">
        <w:rPr>
          <w:rFonts w:ascii="Georgia" w:hAnsi="Georgia"/>
          <w:sz w:val="21"/>
          <w:szCs w:val="21"/>
        </w:rPr>
        <w:t xml:space="preserve"> in less than 20 minutes</w:t>
      </w:r>
      <w:r w:rsidR="00987E6B">
        <w:rPr>
          <w:rFonts w:ascii="Georgia" w:hAnsi="Georgia"/>
          <w:sz w:val="21"/>
          <w:szCs w:val="21"/>
        </w:rPr>
        <w:t xml:space="preserve"> and does not require</w:t>
      </w:r>
      <w:r w:rsidRPr="00B728F0">
        <w:rPr>
          <w:rFonts w:ascii="Georgia" w:hAnsi="Georgia"/>
          <w:sz w:val="21"/>
          <w:szCs w:val="21"/>
        </w:rPr>
        <w:t xml:space="preserve"> an assist crane. </w:t>
      </w:r>
      <w:r w:rsidR="00987E6B">
        <w:rPr>
          <w:rFonts w:ascii="Georgia" w:hAnsi="Georgia"/>
          <w:sz w:val="21"/>
          <w:szCs w:val="21"/>
        </w:rPr>
        <w:t>It</w:t>
      </w:r>
      <w:r w:rsidRPr="00B728F0">
        <w:rPr>
          <w:rFonts w:ascii="Georgia" w:hAnsi="Georgia"/>
          <w:sz w:val="21"/>
          <w:szCs w:val="21"/>
        </w:rPr>
        <w:t xml:space="preserve"> increases lif</w:t>
      </w:r>
      <w:r w:rsidR="00987E6B">
        <w:rPr>
          <w:rFonts w:ascii="Georgia" w:hAnsi="Georgia"/>
          <w:sz w:val="21"/>
          <w:szCs w:val="21"/>
        </w:rPr>
        <w:t>t</w:t>
      </w:r>
      <w:r w:rsidRPr="00B728F0">
        <w:rPr>
          <w:rFonts w:ascii="Georgia" w:hAnsi="Georgia"/>
          <w:sz w:val="21"/>
          <w:szCs w:val="21"/>
        </w:rPr>
        <w:t xml:space="preserve"> capacity </w:t>
      </w:r>
      <w:r w:rsidR="00987E6B">
        <w:rPr>
          <w:rFonts w:ascii="Georgia" w:hAnsi="Georgia"/>
          <w:sz w:val="21"/>
          <w:szCs w:val="21"/>
        </w:rPr>
        <w:t xml:space="preserve">by </w:t>
      </w:r>
      <w:r w:rsidRPr="00B728F0">
        <w:rPr>
          <w:rFonts w:ascii="Georgia" w:hAnsi="Georgia"/>
          <w:sz w:val="21"/>
          <w:szCs w:val="21"/>
        </w:rPr>
        <w:t>up to 70%</w:t>
      </w:r>
      <w:r w:rsidR="00EF43CA">
        <w:rPr>
          <w:rFonts w:ascii="Georgia" w:hAnsi="Georgia"/>
          <w:sz w:val="21"/>
          <w:szCs w:val="21"/>
        </w:rPr>
        <w:t xml:space="preserve"> on the main boom</w:t>
      </w:r>
      <w:r w:rsidR="00472B22">
        <w:rPr>
          <w:rFonts w:ascii="Georgia" w:hAnsi="Georgia"/>
          <w:sz w:val="21"/>
          <w:szCs w:val="21"/>
        </w:rPr>
        <w:t xml:space="preserve"> and </w:t>
      </w:r>
      <w:r w:rsidR="00EF43CA">
        <w:rPr>
          <w:rFonts w:ascii="Georgia" w:hAnsi="Georgia"/>
          <w:sz w:val="21"/>
          <w:szCs w:val="21"/>
        </w:rPr>
        <w:t xml:space="preserve">by up </w:t>
      </w:r>
      <w:r w:rsidR="00EF43CA" w:rsidRPr="00472B22">
        <w:rPr>
          <w:rFonts w:ascii="Georgia" w:hAnsi="Georgia"/>
          <w:sz w:val="21"/>
          <w:szCs w:val="21"/>
        </w:rPr>
        <w:t xml:space="preserve">to 400% </w:t>
      </w:r>
      <w:r w:rsidR="00472B22">
        <w:rPr>
          <w:rFonts w:ascii="Georgia" w:hAnsi="Georgia"/>
          <w:sz w:val="21"/>
          <w:szCs w:val="21"/>
        </w:rPr>
        <w:t>when using</w:t>
      </w:r>
      <w:r w:rsidR="00EF43CA" w:rsidRPr="00472B22">
        <w:rPr>
          <w:rFonts w:ascii="Georgia" w:hAnsi="Georgia"/>
          <w:sz w:val="21"/>
          <w:szCs w:val="21"/>
        </w:rPr>
        <w:t xml:space="preserve"> t</w:t>
      </w:r>
      <w:r w:rsidR="00EF43CA">
        <w:rPr>
          <w:rFonts w:ascii="Georgia" w:hAnsi="Georgia"/>
          <w:sz w:val="21"/>
          <w:szCs w:val="21"/>
        </w:rPr>
        <w:t>he luffing jib</w:t>
      </w:r>
      <w:r w:rsidR="00472B22">
        <w:rPr>
          <w:rFonts w:ascii="Georgia" w:hAnsi="Georgia"/>
          <w:sz w:val="21"/>
          <w:szCs w:val="21"/>
        </w:rPr>
        <w:t>. It</w:t>
      </w:r>
      <w:r w:rsidRPr="00B728F0">
        <w:rPr>
          <w:rFonts w:ascii="Georgia" w:hAnsi="Georgia"/>
          <w:sz w:val="21"/>
          <w:szCs w:val="21"/>
        </w:rPr>
        <w:t xml:space="preserve"> makes the crane well-suited to applications such as bridge construction, wind farm work, or tower crane assembly</w:t>
      </w:r>
      <w:r w:rsidR="000B1A13">
        <w:rPr>
          <w:rFonts w:ascii="Georgia" w:hAnsi="Georgia"/>
          <w:sz w:val="21"/>
          <w:szCs w:val="21"/>
        </w:rPr>
        <w:t xml:space="preserve">. </w:t>
      </w:r>
      <w:r w:rsidR="00D93C95">
        <w:rPr>
          <w:rFonts w:ascii="Georgia" w:hAnsi="Georgia"/>
          <w:sz w:val="21"/>
          <w:szCs w:val="21"/>
        </w:rPr>
        <w:t>Manitowoc expects the</w:t>
      </w:r>
      <w:r w:rsidRPr="00B728F0">
        <w:rPr>
          <w:rFonts w:ascii="Georgia" w:hAnsi="Georgia"/>
          <w:sz w:val="21"/>
          <w:szCs w:val="21"/>
        </w:rPr>
        <w:t xml:space="preserve"> crane to prove popular in </w:t>
      </w:r>
      <w:r w:rsidR="00D93C95">
        <w:rPr>
          <w:rFonts w:ascii="Georgia" w:hAnsi="Georgia"/>
          <w:sz w:val="21"/>
          <w:szCs w:val="21"/>
        </w:rPr>
        <w:t xml:space="preserve">infrastructure, </w:t>
      </w:r>
      <w:r w:rsidRPr="00B728F0">
        <w:rPr>
          <w:rFonts w:ascii="Georgia" w:hAnsi="Georgia"/>
          <w:sz w:val="21"/>
          <w:szCs w:val="21"/>
        </w:rPr>
        <w:t>general construction</w:t>
      </w:r>
      <w:r w:rsidR="00D93C95">
        <w:rPr>
          <w:rFonts w:ascii="Georgia" w:hAnsi="Georgia"/>
          <w:sz w:val="21"/>
          <w:szCs w:val="21"/>
        </w:rPr>
        <w:t>, energy</w:t>
      </w:r>
      <w:r w:rsidR="00E478FE">
        <w:rPr>
          <w:rFonts w:ascii="Georgia" w:hAnsi="Georgia"/>
          <w:sz w:val="21"/>
          <w:szCs w:val="21"/>
        </w:rPr>
        <w:t>,</w:t>
      </w:r>
      <w:r w:rsidR="00D93C95">
        <w:rPr>
          <w:rFonts w:ascii="Georgia" w:hAnsi="Georgia"/>
          <w:sz w:val="21"/>
          <w:szCs w:val="21"/>
        </w:rPr>
        <w:t xml:space="preserve"> and</w:t>
      </w:r>
      <w:r w:rsidRPr="00B728F0">
        <w:rPr>
          <w:rFonts w:ascii="Georgia" w:hAnsi="Georgia"/>
          <w:sz w:val="21"/>
          <w:szCs w:val="21"/>
        </w:rPr>
        <w:t xml:space="preserve"> industrial </w:t>
      </w:r>
      <w:r w:rsidR="00D93C95">
        <w:rPr>
          <w:rFonts w:ascii="Georgia" w:hAnsi="Georgia"/>
          <w:sz w:val="21"/>
          <w:szCs w:val="21"/>
        </w:rPr>
        <w:t>projects</w:t>
      </w:r>
      <w:r w:rsidRPr="00B728F0">
        <w:rPr>
          <w:rFonts w:ascii="Georgia" w:hAnsi="Georgia"/>
          <w:sz w:val="21"/>
          <w:szCs w:val="21"/>
        </w:rPr>
        <w:t xml:space="preserve">. </w:t>
      </w:r>
    </w:p>
    <w:p w14:paraId="282C2D26" w14:textId="77777777" w:rsidR="00A664B1" w:rsidRPr="00B728F0" w:rsidRDefault="00A664B1" w:rsidP="00283F29">
      <w:pPr>
        <w:spacing w:line="276" w:lineRule="auto"/>
        <w:rPr>
          <w:rFonts w:ascii="Georgia" w:hAnsi="Georgia"/>
          <w:sz w:val="21"/>
          <w:szCs w:val="21"/>
        </w:rPr>
      </w:pPr>
    </w:p>
    <w:p w14:paraId="60C91D52" w14:textId="125E25B7" w:rsidR="00B728F0" w:rsidRPr="00B728F0" w:rsidRDefault="00E478FE" w:rsidP="00B728F0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M</w:t>
      </w:r>
      <w:r w:rsidR="00B728F0" w:rsidRPr="00B728F0">
        <w:rPr>
          <w:rFonts w:ascii="Georgia" w:hAnsi="Georgia"/>
          <w:sz w:val="21"/>
          <w:szCs w:val="21"/>
        </w:rPr>
        <w:t xml:space="preserve">aximum tip height </w:t>
      </w:r>
      <w:r>
        <w:rPr>
          <w:rFonts w:ascii="Georgia" w:hAnsi="Georgia"/>
          <w:sz w:val="21"/>
          <w:szCs w:val="21"/>
        </w:rPr>
        <w:t xml:space="preserve">for the GMK6400-1 is </w:t>
      </w:r>
      <w:r w:rsidR="00B728F0" w:rsidRPr="008F0D06">
        <w:rPr>
          <w:rFonts w:ascii="Georgia" w:hAnsi="Georgia"/>
          <w:sz w:val="21"/>
          <w:szCs w:val="21"/>
        </w:rPr>
        <w:t>136 m</w:t>
      </w:r>
      <w:r w:rsidR="00B728F0" w:rsidRPr="00B728F0">
        <w:rPr>
          <w:rFonts w:ascii="Georgia" w:hAnsi="Georgia"/>
          <w:sz w:val="21"/>
          <w:szCs w:val="21"/>
        </w:rPr>
        <w:t xml:space="preserve"> when fitted with its full complement of jib. With </w:t>
      </w:r>
      <w:r w:rsidR="00A9450F">
        <w:rPr>
          <w:rFonts w:ascii="Georgia" w:hAnsi="Georgia"/>
          <w:sz w:val="21"/>
          <w:szCs w:val="21"/>
        </w:rPr>
        <w:t xml:space="preserve">its </w:t>
      </w:r>
      <w:r w:rsidR="00B728F0" w:rsidRPr="00B728F0">
        <w:rPr>
          <w:rFonts w:ascii="Georgia" w:hAnsi="Georgia"/>
          <w:sz w:val="21"/>
          <w:szCs w:val="21"/>
        </w:rPr>
        <w:t>impressive capacity and reach, the GMK6400-1 outperform</w:t>
      </w:r>
      <w:r w:rsidR="001A7446">
        <w:rPr>
          <w:rFonts w:ascii="Georgia" w:hAnsi="Georgia"/>
          <w:sz w:val="21"/>
          <w:szCs w:val="21"/>
        </w:rPr>
        <w:t>s</w:t>
      </w:r>
      <w:r w:rsidR="00B728F0" w:rsidRPr="00B728F0">
        <w:rPr>
          <w:rFonts w:ascii="Georgia" w:hAnsi="Georgia"/>
          <w:sz w:val="21"/>
          <w:szCs w:val="21"/>
        </w:rPr>
        <w:t xml:space="preserve"> the competition </w:t>
      </w:r>
      <w:r w:rsidR="00B728F0" w:rsidRPr="008F0D06">
        <w:rPr>
          <w:rFonts w:ascii="Georgia" w:hAnsi="Georgia"/>
          <w:sz w:val="21"/>
          <w:szCs w:val="21"/>
        </w:rPr>
        <w:t>in every category</w:t>
      </w:r>
      <w:r w:rsidR="00B728F0" w:rsidRPr="00B728F0">
        <w:rPr>
          <w:rFonts w:ascii="Georgia" w:hAnsi="Georgia"/>
          <w:sz w:val="21"/>
          <w:szCs w:val="21"/>
        </w:rPr>
        <w:t xml:space="preserve">. </w:t>
      </w:r>
      <w:r w:rsidR="005D4994">
        <w:rPr>
          <w:rFonts w:ascii="Georgia" w:hAnsi="Georgia"/>
          <w:sz w:val="21"/>
          <w:szCs w:val="21"/>
        </w:rPr>
        <w:t>Like</w:t>
      </w:r>
      <w:r w:rsidR="00B728F0" w:rsidRPr="00B728F0">
        <w:rPr>
          <w:rFonts w:ascii="Georgia" w:hAnsi="Georgia"/>
          <w:sz w:val="21"/>
          <w:szCs w:val="21"/>
        </w:rPr>
        <w:t xml:space="preserve"> the GMK6400, the GMK6400-1 </w:t>
      </w:r>
      <w:r w:rsidR="005D4994">
        <w:rPr>
          <w:rFonts w:ascii="Georgia" w:hAnsi="Georgia"/>
          <w:sz w:val="21"/>
          <w:szCs w:val="21"/>
        </w:rPr>
        <w:t>can take</w:t>
      </w:r>
      <w:r w:rsidR="00B728F0" w:rsidRPr="00B728F0">
        <w:rPr>
          <w:rFonts w:ascii="Georgia" w:hAnsi="Georgia"/>
          <w:sz w:val="21"/>
          <w:szCs w:val="21"/>
        </w:rPr>
        <w:t xml:space="preserve"> on jobs that usually require a seven-axle (or even eight-axle) crane</w:t>
      </w:r>
      <w:r w:rsidR="00A9450F">
        <w:rPr>
          <w:rFonts w:ascii="Georgia" w:hAnsi="Georgia"/>
          <w:sz w:val="21"/>
          <w:szCs w:val="21"/>
        </w:rPr>
        <w:t xml:space="preserve"> but </w:t>
      </w:r>
      <w:r w:rsidR="005D4994">
        <w:rPr>
          <w:rFonts w:ascii="Georgia" w:hAnsi="Georgia"/>
          <w:sz w:val="21"/>
          <w:szCs w:val="21"/>
        </w:rPr>
        <w:t>inside</w:t>
      </w:r>
      <w:r w:rsidR="00A9450F">
        <w:rPr>
          <w:rFonts w:ascii="Georgia" w:hAnsi="Georgia"/>
          <w:sz w:val="21"/>
          <w:szCs w:val="21"/>
        </w:rPr>
        <w:t xml:space="preserve"> a smaller overall </w:t>
      </w:r>
      <w:r w:rsidR="005D4994">
        <w:rPr>
          <w:rFonts w:ascii="Georgia" w:hAnsi="Georgia"/>
          <w:sz w:val="21"/>
          <w:szCs w:val="21"/>
        </w:rPr>
        <w:t>footprint</w:t>
      </w:r>
      <w:r w:rsidR="00B728F0" w:rsidRPr="00B728F0">
        <w:rPr>
          <w:rFonts w:ascii="Georgia" w:hAnsi="Georgia"/>
          <w:sz w:val="21"/>
          <w:szCs w:val="21"/>
        </w:rPr>
        <w:t xml:space="preserve">. </w:t>
      </w:r>
      <w:r w:rsidR="00573431">
        <w:rPr>
          <w:rFonts w:ascii="Georgia" w:hAnsi="Georgia"/>
          <w:sz w:val="21"/>
          <w:szCs w:val="21"/>
        </w:rPr>
        <w:t xml:space="preserve">It is an all-terrain crane that can lift up to 64 t on </w:t>
      </w:r>
      <w:r w:rsidR="000130DE">
        <w:rPr>
          <w:rFonts w:ascii="Georgia" w:hAnsi="Georgia"/>
          <w:sz w:val="21"/>
          <w:szCs w:val="21"/>
        </w:rPr>
        <w:t>its</w:t>
      </w:r>
      <w:r w:rsidR="00573431">
        <w:rPr>
          <w:rFonts w:ascii="Georgia" w:hAnsi="Georgia"/>
          <w:sz w:val="21"/>
          <w:szCs w:val="21"/>
        </w:rPr>
        <w:t xml:space="preserve"> 60 m main boom with </w:t>
      </w:r>
      <w:proofErr w:type="spellStart"/>
      <w:r w:rsidR="00573431">
        <w:rPr>
          <w:rFonts w:ascii="Georgia" w:hAnsi="Georgia"/>
          <w:sz w:val="21"/>
          <w:szCs w:val="21"/>
        </w:rPr>
        <w:t>MegaWingLift</w:t>
      </w:r>
      <w:proofErr w:type="spellEnd"/>
      <w:r w:rsidR="00EC4CD4">
        <w:rPr>
          <w:rFonts w:ascii="Georgia" w:hAnsi="Georgia"/>
          <w:sz w:val="21"/>
          <w:szCs w:val="21"/>
        </w:rPr>
        <w:t>™</w:t>
      </w:r>
      <w:r w:rsidR="00573431">
        <w:rPr>
          <w:rFonts w:ascii="Georgia" w:hAnsi="Georgia"/>
          <w:sz w:val="21"/>
          <w:szCs w:val="21"/>
        </w:rPr>
        <w:t xml:space="preserve">. </w:t>
      </w:r>
      <w:r w:rsidR="00B728F0" w:rsidRPr="00B728F0">
        <w:rPr>
          <w:rFonts w:ascii="Georgia" w:hAnsi="Georgia"/>
          <w:sz w:val="21"/>
          <w:szCs w:val="21"/>
        </w:rPr>
        <w:t xml:space="preserve">This delivers a clear competitive advantage and ensures an accelerated return on investment for </w:t>
      </w:r>
      <w:r w:rsidR="00A9450F">
        <w:rPr>
          <w:rFonts w:ascii="Georgia" w:hAnsi="Georgia"/>
          <w:sz w:val="21"/>
          <w:szCs w:val="21"/>
        </w:rPr>
        <w:t>owners</w:t>
      </w:r>
      <w:r w:rsidR="00B728F0" w:rsidRPr="00B728F0">
        <w:rPr>
          <w:rFonts w:ascii="Georgia" w:hAnsi="Georgia"/>
          <w:sz w:val="21"/>
          <w:szCs w:val="21"/>
        </w:rPr>
        <w:t xml:space="preserve">. </w:t>
      </w:r>
    </w:p>
    <w:p w14:paraId="301617C5" w14:textId="5A9AB083" w:rsidR="00EB5D3C" w:rsidRDefault="00EB5D3C" w:rsidP="00B728F0">
      <w:pPr>
        <w:spacing w:line="276" w:lineRule="auto"/>
        <w:rPr>
          <w:rFonts w:ascii="Georgia" w:hAnsi="Georgia"/>
          <w:sz w:val="21"/>
          <w:szCs w:val="21"/>
        </w:rPr>
      </w:pPr>
    </w:p>
    <w:p w14:paraId="743916F6" w14:textId="40D9881D" w:rsidR="00EB5D3C" w:rsidRDefault="00EB5D3C" w:rsidP="00EB5D3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The GMK6400-1</w:t>
      </w:r>
      <w:r w:rsidRPr="00B728F0">
        <w:rPr>
          <w:rFonts w:ascii="Georgia" w:hAnsi="Georgia"/>
          <w:sz w:val="21"/>
          <w:szCs w:val="21"/>
        </w:rPr>
        <w:t xml:space="preserve"> will be among </w:t>
      </w:r>
      <w:r w:rsidR="00FA337E">
        <w:rPr>
          <w:rFonts w:ascii="Georgia" w:hAnsi="Georgia"/>
          <w:sz w:val="21"/>
          <w:szCs w:val="21"/>
        </w:rPr>
        <w:t>several</w:t>
      </w:r>
      <w:r w:rsidRPr="00B728F0">
        <w:rPr>
          <w:rFonts w:ascii="Georgia" w:hAnsi="Georgia"/>
          <w:sz w:val="21"/>
          <w:szCs w:val="21"/>
        </w:rPr>
        <w:t xml:space="preserve"> Grove cranes on the Manitowoc booth at </w:t>
      </w:r>
      <w:proofErr w:type="spellStart"/>
      <w:r w:rsidRPr="00B728F0">
        <w:rPr>
          <w:rFonts w:ascii="Georgia" w:hAnsi="Georgia"/>
          <w:sz w:val="21"/>
          <w:szCs w:val="21"/>
        </w:rPr>
        <w:t>bauma</w:t>
      </w:r>
      <w:proofErr w:type="spellEnd"/>
      <w:r w:rsidRPr="00B728F0">
        <w:rPr>
          <w:rFonts w:ascii="Georgia" w:hAnsi="Georgia"/>
          <w:sz w:val="21"/>
          <w:szCs w:val="21"/>
        </w:rPr>
        <w:t xml:space="preserve"> 2022 with further announcements </w:t>
      </w:r>
      <w:r w:rsidR="00E3266B">
        <w:rPr>
          <w:rFonts w:ascii="Georgia" w:hAnsi="Georgia"/>
          <w:sz w:val="21"/>
          <w:szCs w:val="21"/>
        </w:rPr>
        <w:t>to come</w:t>
      </w:r>
      <w:r w:rsidRPr="00B728F0">
        <w:rPr>
          <w:rFonts w:ascii="Georgia" w:hAnsi="Georgia"/>
          <w:sz w:val="21"/>
          <w:szCs w:val="21"/>
        </w:rPr>
        <w:t xml:space="preserve">. </w:t>
      </w:r>
      <w:r w:rsidR="00FA337E">
        <w:rPr>
          <w:rFonts w:ascii="Georgia" w:hAnsi="Georgia"/>
          <w:sz w:val="21"/>
          <w:szCs w:val="21"/>
        </w:rPr>
        <w:t>This year’s</w:t>
      </w:r>
      <w:r w:rsidR="00C024CD">
        <w:rPr>
          <w:rFonts w:ascii="Georgia" w:hAnsi="Georgia"/>
          <w:sz w:val="21"/>
          <w:szCs w:val="21"/>
        </w:rPr>
        <w:t xml:space="preserve"> </w:t>
      </w:r>
      <w:proofErr w:type="spellStart"/>
      <w:r w:rsidR="00C024CD">
        <w:rPr>
          <w:rFonts w:ascii="Georgia" w:hAnsi="Georgia"/>
          <w:sz w:val="21"/>
          <w:szCs w:val="21"/>
        </w:rPr>
        <w:t>bauma</w:t>
      </w:r>
      <w:proofErr w:type="spellEnd"/>
      <w:r w:rsidR="00C024CD">
        <w:rPr>
          <w:rFonts w:ascii="Georgia" w:hAnsi="Georgia"/>
          <w:sz w:val="21"/>
          <w:szCs w:val="21"/>
        </w:rPr>
        <w:t xml:space="preserve"> 2022 exhibition take</w:t>
      </w:r>
      <w:r w:rsidR="00FA337E">
        <w:rPr>
          <w:rFonts w:ascii="Georgia" w:hAnsi="Georgia"/>
          <w:sz w:val="21"/>
          <w:szCs w:val="21"/>
        </w:rPr>
        <w:t>s</w:t>
      </w:r>
      <w:r w:rsidR="00C024CD">
        <w:rPr>
          <w:rFonts w:ascii="Georgia" w:hAnsi="Georgia"/>
          <w:sz w:val="21"/>
          <w:szCs w:val="21"/>
        </w:rPr>
        <w:t xml:space="preserve"> place between October </w:t>
      </w:r>
      <w:r w:rsidR="00C24BA1">
        <w:rPr>
          <w:rFonts w:ascii="Georgia" w:hAnsi="Georgia"/>
          <w:sz w:val="21"/>
          <w:szCs w:val="21"/>
        </w:rPr>
        <w:t>24</w:t>
      </w:r>
      <w:r w:rsidR="00C024CD">
        <w:rPr>
          <w:rFonts w:ascii="Georgia" w:hAnsi="Georgia"/>
          <w:sz w:val="21"/>
          <w:szCs w:val="21"/>
        </w:rPr>
        <w:t xml:space="preserve"> and </w:t>
      </w:r>
      <w:r w:rsidR="00C24BA1">
        <w:rPr>
          <w:rFonts w:ascii="Georgia" w:hAnsi="Georgia"/>
          <w:sz w:val="21"/>
          <w:szCs w:val="21"/>
        </w:rPr>
        <w:t>30</w:t>
      </w:r>
      <w:r w:rsidR="00C024CD">
        <w:rPr>
          <w:rFonts w:ascii="Georgia" w:hAnsi="Georgia"/>
          <w:sz w:val="21"/>
          <w:szCs w:val="21"/>
        </w:rPr>
        <w:t xml:space="preserve"> at the </w:t>
      </w:r>
      <w:r w:rsidR="00C24BA1">
        <w:rPr>
          <w:rFonts w:ascii="Georgia" w:hAnsi="Georgia"/>
          <w:sz w:val="21"/>
          <w:szCs w:val="21"/>
        </w:rPr>
        <w:t>Messe M</w:t>
      </w:r>
      <w:r w:rsidR="00A430DE">
        <w:rPr>
          <w:rFonts w:ascii="Georgia" w:hAnsi="Georgia"/>
          <w:sz w:val="21"/>
          <w:szCs w:val="21"/>
        </w:rPr>
        <w:t>ünchen</w:t>
      </w:r>
      <w:r w:rsidR="00C024CD">
        <w:rPr>
          <w:rFonts w:ascii="Georgia" w:hAnsi="Georgia"/>
          <w:sz w:val="21"/>
          <w:szCs w:val="21"/>
        </w:rPr>
        <w:t xml:space="preserve"> in Munich, Germany. </w:t>
      </w:r>
      <w:r w:rsidR="00573431">
        <w:rPr>
          <w:rFonts w:ascii="Georgia" w:hAnsi="Georgia"/>
          <w:sz w:val="21"/>
          <w:szCs w:val="21"/>
        </w:rPr>
        <w:t>Please visit the Manitowoc booth located at FS 1202.</w:t>
      </w:r>
    </w:p>
    <w:p w14:paraId="530428DD" w14:textId="77777777" w:rsidR="00C024CD" w:rsidRDefault="00C024CD" w:rsidP="00EB5D3C">
      <w:pPr>
        <w:spacing w:line="276" w:lineRule="auto"/>
        <w:rPr>
          <w:rFonts w:ascii="Georgia" w:hAnsi="Georgia"/>
          <w:sz w:val="21"/>
          <w:szCs w:val="21"/>
        </w:rPr>
      </w:pPr>
    </w:p>
    <w:p w14:paraId="671509A3" w14:textId="2D5EACF5" w:rsidR="00C024CD" w:rsidRPr="00B728F0" w:rsidRDefault="00C024CD" w:rsidP="00EB5D3C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To find out more about the Grove GMK6400-1 click </w:t>
      </w:r>
      <w:hyperlink r:id="rId12" w:history="1">
        <w:r w:rsidRPr="0099458C">
          <w:rPr>
            <w:rStyle w:val="Hyperlink"/>
            <w:rFonts w:ascii="Georgia" w:hAnsi="Georgia"/>
            <w:sz w:val="21"/>
            <w:szCs w:val="21"/>
          </w:rPr>
          <w:t>here</w:t>
        </w:r>
      </w:hyperlink>
      <w:r>
        <w:rPr>
          <w:rFonts w:ascii="Georgia" w:hAnsi="Georgia"/>
          <w:sz w:val="21"/>
          <w:szCs w:val="21"/>
        </w:rPr>
        <w:t xml:space="preserve">. </w:t>
      </w:r>
    </w:p>
    <w:p w14:paraId="7B728A85" w14:textId="77777777" w:rsidR="00EB5D3C" w:rsidRPr="00637DEF" w:rsidRDefault="00EB5D3C" w:rsidP="00B728F0">
      <w:pPr>
        <w:spacing w:line="276" w:lineRule="auto"/>
        <w:rPr>
          <w:rFonts w:ascii="Georgia" w:hAnsi="Georgia"/>
          <w:b/>
          <w:sz w:val="21"/>
          <w:szCs w:val="21"/>
        </w:rPr>
      </w:pPr>
    </w:p>
    <w:p w14:paraId="5DE3FF8B" w14:textId="77777777" w:rsidR="00F25A0D" w:rsidRPr="006A69FE" w:rsidRDefault="00F25A0D" w:rsidP="00F25A0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14:paraId="0ECF6592" w14:textId="77777777" w:rsidR="00F25A0D" w:rsidRPr="006A69FE" w:rsidRDefault="00F25A0D" w:rsidP="00F25A0D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19DC5EB0" w14:textId="77777777" w:rsidR="00C817B9" w:rsidRPr="006A69FE" w:rsidRDefault="00C817B9" w:rsidP="00C817B9">
      <w:pPr>
        <w:spacing w:line="276" w:lineRule="auto"/>
        <w:outlineLvl w:val="0"/>
        <w:rPr>
          <w:rFonts w:ascii="Verdana" w:eastAsia="Verdana" w:hAnsi="Verdana" w:cs="Verdana"/>
          <w:b/>
          <w:bCs/>
          <w:color w:val="41525C"/>
          <w:sz w:val="18"/>
          <w:szCs w:val="18"/>
        </w:rPr>
      </w:pPr>
      <w:r w:rsidRPr="7F9D8EDC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36295703" w14:textId="77777777" w:rsidR="00C817B9" w:rsidRPr="006A69FE" w:rsidRDefault="00C817B9" w:rsidP="00C817B9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Insa</w:t>
      </w:r>
      <w:proofErr w:type="spellEnd"/>
      <w:r w:rsidRPr="7F9D8EDC">
        <w:rPr>
          <w:rFonts w:ascii="Verdana" w:eastAsia="Verdana" w:hAnsi="Verdana" w:cs="Verdana"/>
          <w:b/>
          <w:bCs/>
          <w:color w:val="41525C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Heim</w:t>
      </w:r>
      <w:r w:rsidRPr="006A69FE">
        <w:rPr>
          <w:sz w:val="18"/>
          <w:szCs w:val="18"/>
        </w:rPr>
        <w:tab/>
      </w:r>
    </w:p>
    <w:p w14:paraId="6AFBD618" w14:textId="77777777" w:rsidR="00C817B9" w:rsidRDefault="00C817B9" w:rsidP="00C817B9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>
        <w:rPr>
          <w:rFonts w:ascii="Verdana" w:eastAsia="Verdana" w:hAnsi="Verdana" w:cs="Verdana"/>
          <w:color w:val="41525C"/>
          <w:sz w:val="18"/>
          <w:szCs w:val="18"/>
        </w:rPr>
        <w:t>Marketing Communication Manager | Mobile Cranes Europe &amp; Africa</w:t>
      </w:r>
    </w:p>
    <w:p w14:paraId="5A5145E9" w14:textId="77777777" w:rsidR="00C817B9" w:rsidRPr="002226B4" w:rsidRDefault="00C817B9" w:rsidP="00C817B9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2226B4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2226B4">
        <w:rPr>
          <w:sz w:val="18"/>
          <w:szCs w:val="18"/>
        </w:rPr>
        <w:tab/>
      </w:r>
    </w:p>
    <w:p w14:paraId="7AF3EAC3" w14:textId="77777777" w:rsidR="00C817B9" w:rsidRPr="002226B4" w:rsidRDefault="00C817B9" w:rsidP="00C817B9">
      <w:pPr>
        <w:tabs>
          <w:tab w:val="left" w:pos="3969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2226B4">
        <w:rPr>
          <w:rFonts w:ascii="Verdana" w:eastAsia="Verdana" w:hAnsi="Verdana" w:cs="Verdana"/>
          <w:color w:val="41525C"/>
          <w:sz w:val="18"/>
          <w:szCs w:val="18"/>
        </w:rPr>
        <w:t>T +49 4421 294 4170</w:t>
      </w:r>
      <w:r w:rsidRPr="002226B4">
        <w:rPr>
          <w:rFonts w:ascii="Verdana" w:hAnsi="Verdana"/>
          <w:color w:val="41525C"/>
          <w:sz w:val="18"/>
          <w:szCs w:val="18"/>
        </w:rPr>
        <w:tab/>
      </w:r>
    </w:p>
    <w:p w14:paraId="4D53FA5C" w14:textId="7A8222FD" w:rsidR="00F25A0D" w:rsidRPr="00CE5718" w:rsidRDefault="002A5435" w:rsidP="00C817B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hyperlink r:id="rId13" w:history="1">
        <w:r w:rsidR="00C817B9" w:rsidRPr="002226B4">
          <w:rPr>
            <w:rStyle w:val="Hyperlink"/>
            <w:rFonts w:ascii="Verdana" w:eastAsia="Verdana" w:hAnsi="Verdana" w:cs="Verdana"/>
            <w:sz w:val="18"/>
            <w:szCs w:val="18"/>
          </w:rPr>
          <w:t>insa.heim@manitowoc.com</w:t>
        </w:r>
      </w:hyperlink>
      <w:r w:rsidR="00F25A0D" w:rsidRPr="00CE5718">
        <w:rPr>
          <w:rFonts w:ascii="Verdana" w:hAnsi="Verdana"/>
          <w:color w:val="41525C"/>
          <w:sz w:val="18"/>
          <w:szCs w:val="18"/>
        </w:rPr>
        <w:tab/>
      </w:r>
    </w:p>
    <w:p w14:paraId="29B88359" w14:textId="77777777" w:rsidR="00F25A0D" w:rsidRPr="00CE5718" w:rsidRDefault="00F25A0D" w:rsidP="00F25A0D">
      <w:pPr>
        <w:rPr>
          <w:rFonts w:ascii="Verdana" w:eastAsia="Verdana" w:hAnsi="Verdana" w:cs="Verdana"/>
          <w:color w:val="FF0000"/>
          <w:sz w:val="18"/>
          <w:szCs w:val="18"/>
        </w:rPr>
      </w:pPr>
    </w:p>
    <w:p w14:paraId="2693C4B3" w14:textId="77777777" w:rsidR="00F25A0D" w:rsidRDefault="00F25A0D" w:rsidP="00F25A0D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r w:rsidRPr="0EB3274B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</w:p>
    <w:p w14:paraId="0DEDD8ED" w14:textId="457ABC0A" w:rsidR="00F25A0D" w:rsidRDefault="00F25A0D" w:rsidP="00F25A0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4726357D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</w:t>
      </w:r>
      <w:r w:rsidR="002A5435">
        <w:rPr>
          <w:rFonts w:ascii="Verdana" w:eastAsia="Verdana" w:hAnsi="Verdana" w:cs="Verdana"/>
          <w:color w:val="41525C"/>
          <w:sz w:val="18"/>
          <w:szCs w:val="18"/>
        </w:rPr>
        <w:t>20</w:t>
      </w:r>
      <w:r w:rsidRPr="4726357D">
        <w:rPr>
          <w:rFonts w:ascii="Verdana" w:eastAsia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cranes, under the Aspen Equipment, Grove, Manitowoc, MGX Equipment Services, National Crane, </w:t>
      </w:r>
      <w:proofErr w:type="spellStart"/>
      <w:r w:rsidRPr="4726357D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4726357D">
        <w:rPr>
          <w:rFonts w:ascii="Verdana" w:eastAsia="Verdana" w:hAnsi="Verdana" w:cs="Verdana"/>
          <w:color w:val="41525C"/>
          <w:sz w:val="18"/>
          <w:szCs w:val="18"/>
        </w:rPr>
        <w:t xml:space="preserve">, and </w:t>
      </w:r>
      <w:proofErr w:type="spellStart"/>
      <w:r w:rsidRPr="4726357D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4726357D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14:paraId="78A7C407" w14:textId="77777777" w:rsidR="00F25A0D" w:rsidRPr="00A678F4" w:rsidRDefault="00F25A0D" w:rsidP="00F25A0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14:paraId="571828C4" w14:textId="77777777" w:rsidR="00F25A0D" w:rsidRPr="00A678F4" w:rsidRDefault="00F25A0D" w:rsidP="00F25A0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5E679E5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</w:p>
    <w:p w14:paraId="54E0DA84" w14:textId="77777777" w:rsidR="00F25A0D" w:rsidRPr="00057864" w:rsidRDefault="00F25A0D" w:rsidP="00F25A0D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EB3274B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14:paraId="512BE8B2" w14:textId="77777777" w:rsidR="00F25A0D" w:rsidRPr="00057864" w:rsidRDefault="00F25A0D" w:rsidP="00F25A0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7AE63332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14:paraId="1C8AE057" w14:textId="77777777" w:rsidR="00F25A0D" w:rsidRDefault="002A5435" w:rsidP="00F25A0D">
      <w:pPr>
        <w:spacing w:line="276" w:lineRule="auto"/>
        <w:rPr>
          <w:rStyle w:val="Hyperlink"/>
          <w:rFonts w:ascii="Verdana" w:eastAsia="Verdana" w:hAnsi="Verdana" w:cs="Verdana"/>
          <w:b/>
          <w:bCs/>
          <w:color w:val="41525C"/>
          <w:sz w:val="18"/>
          <w:szCs w:val="18"/>
        </w:rPr>
      </w:pPr>
      <w:hyperlink r:id="rId14" w:history="1">
        <w:r w:rsidR="00F25A0D" w:rsidRPr="05E679E5">
          <w:rPr>
            <w:rStyle w:val="Hyperlink"/>
            <w:rFonts w:ascii="Verdana" w:eastAsia="Verdana" w:hAnsi="Verdana" w:cs="Verdana"/>
            <w:b/>
            <w:bCs/>
            <w:color w:val="41525C"/>
            <w:sz w:val="18"/>
            <w:szCs w:val="18"/>
          </w:rPr>
          <w:t>www.manitowoc.com</w:t>
        </w:r>
      </w:hyperlink>
      <w:r w:rsidR="00F25A0D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sectPr w:rsidR="00F25A0D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B41F" w14:textId="77777777" w:rsidR="00291E01" w:rsidRDefault="00291E01" w:rsidP="00F25A0D">
      <w:r>
        <w:separator/>
      </w:r>
    </w:p>
  </w:endnote>
  <w:endnote w:type="continuationSeparator" w:id="0">
    <w:p w14:paraId="2618471F" w14:textId="77777777" w:rsidR="00291E01" w:rsidRDefault="00291E01" w:rsidP="00F2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0CDB623F" w14:textId="77777777" w:rsidTr="74A9AAE4">
      <w:tc>
        <w:tcPr>
          <w:tcW w:w="3139" w:type="dxa"/>
        </w:tcPr>
        <w:p w14:paraId="5824DAD0" w14:textId="77777777" w:rsidR="74A9AAE4" w:rsidRDefault="002A5435" w:rsidP="74A9AAE4">
          <w:pPr>
            <w:pStyle w:val="Header"/>
            <w:ind w:left="-115"/>
          </w:pPr>
        </w:p>
      </w:tc>
      <w:tc>
        <w:tcPr>
          <w:tcW w:w="3139" w:type="dxa"/>
        </w:tcPr>
        <w:p w14:paraId="18EB3036" w14:textId="77777777" w:rsidR="74A9AAE4" w:rsidRDefault="002A5435" w:rsidP="74A9AAE4">
          <w:pPr>
            <w:pStyle w:val="Header"/>
            <w:jc w:val="center"/>
          </w:pPr>
        </w:p>
      </w:tc>
      <w:tc>
        <w:tcPr>
          <w:tcW w:w="3139" w:type="dxa"/>
        </w:tcPr>
        <w:p w14:paraId="11A54882" w14:textId="77777777" w:rsidR="74A9AAE4" w:rsidRDefault="002A5435" w:rsidP="74A9AAE4">
          <w:pPr>
            <w:pStyle w:val="Header"/>
            <w:ind w:right="-115"/>
            <w:jc w:val="right"/>
          </w:pPr>
        </w:p>
      </w:tc>
    </w:tr>
  </w:tbl>
  <w:p w14:paraId="5754B525" w14:textId="77777777" w:rsidR="74A9AAE4" w:rsidRDefault="002A5435" w:rsidP="74A9A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6C76EBF8" w14:textId="77777777" w:rsidTr="74A9AAE4">
      <w:tc>
        <w:tcPr>
          <w:tcW w:w="3139" w:type="dxa"/>
        </w:tcPr>
        <w:p w14:paraId="17A78BDB" w14:textId="77777777" w:rsidR="74A9AAE4" w:rsidRDefault="002A5435" w:rsidP="74A9AAE4">
          <w:pPr>
            <w:pStyle w:val="Header"/>
            <w:ind w:left="-115"/>
          </w:pPr>
        </w:p>
      </w:tc>
      <w:tc>
        <w:tcPr>
          <w:tcW w:w="3139" w:type="dxa"/>
        </w:tcPr>
        <w:p w14:paraId="11AD217C" w14:textId="77777777" w:rsidR="74A9AAE4" w:rsidRDefault="002A5435" w:rsidP="74A9AAE4">
          <w:pPr>
            <w:pStyle w:val="Header"/>
            <w:jc w:val="center"/>
          </w:pPr>
        </w:p>
      </w:tc>
      <w:tc>
        <w:tcPr>
          <w:tcW w:w="3139" w:type="dxa"/>
        </w:tcPr>
        <w:p w14:paraId="39EA4C1E" w14:textId="77777777" w:rsidR="74A9AAE4" w:rsidRDefault="002A5435" w:rsidP="74A9AAE4">
          <w:pPr>
            <w:pStyle w:val="Header"/>
            <w:ind w:right="-115"/>
            <w:jc w:val="right"/>
          </w:pPr>
        </w:p>
      </w:tc>
    </w:tr>
  </w:tbl>
  <w:p w14:paraId="29477777" w14:textId="77777777" w:rsidR="74A9AAE4" w:rsidRDefault="002A5435" w:rsidP="74A9A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5711" w14:textId="77777777" w:rsidR="00291E01" w:rsidRDefault="00291E01" w:rsidP="00F25A0D">
      <w:r>
        <w:separator/>
      </w:r>
    </w:p>
  </w:footnote>
  <w:footnote w:type="continuationSeparator" w:id="0">
    <w:p w14:paraId="50BEA5ED" w14:textId="77777777" w:rsidR="00291E01" w:rsidRDefault="00291E01" w:rsidP="00F2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8938" w14:textId="788B0F8F" w:rsidR="005332DC" w:rsidRPr="005332DC" w:rsidRDefault="005332DC" w:rsidP="005332DC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5332DC">
      <w:rPr>
        <w:rFonts w:ascii="Verdana" w:hAnsi="Verdana"/>
        <w:b/>
        <w:bCs/>
        <w:color w:val="41525C"/>
        <w:sz w:val="18"/>
        <w:szCs w:val="18"/>
      </w:rPr>
      <w:t xml:space="preserve">Manitowoc to show Grove GMK6400-1 at </w:t>
    </w:r>
    <w:proofErr w:type="spellStart"/>
    <w:r w:rsidRPr="005332DC">
      <w:rPr>
        <w:rFonts w:ascii="Verdana" w:hAnsi="Verdana"/>
        <w:b/>
        <w:bCs/>
        <w:color w:val="41525C"/>
        <w:sz w:val="18"/>
        <w:szCs w:val="18"/>
      </w:rPr>
      <w:t>bauma</w:t>
    </w:r>
    <w:proofErr w:type="spellEnd"/>
    <w:r w:rsidRPr="005332DC">
      <w:rPr>
        <w:rFonts w:ascii="Verdana" w:hAnsi="Verdana"/>
        <w:b/>
        <w:bCs/>
        <w:color w:val="41525C"/>
        <w:sz w:val="18"/>
        <w:szCs w:val="18"/>
      </w:rPr>
      <w:t xml:space="preserve"> 2022</w:t>
    </w:r>
  </w:p>
  <w:p w14:paraId="2544122A" w14:textId="4F0B1E02" w:rsidR="00B631D6" w:rsidRPr="00164A29" w:rsidRDefault="00032D41" w:rsidP="0EB3274B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</w:t>
    </w:r>
    <w:r w:rsidR="0089787D">
      <w:rPr>
        <w:rFonts w:ascii="Verdana" w:hAnsi="Verdana"/>
        <w:color w:val="41525C"/>
        <w:sz w:val="18"/>
        <w:szCs w:val="18"/>
      </w:rPr>
      <w:t>ly</w:t>
    </w:r>
    <w:r>
      <w:rPr>
        <w:rFonts w:ascii="Verdana" w:hAnsi="Verdana"/>
        <w:color w:val="41525C"/>
        <w:sz w:val="18"/>
        <w:szCs w:val="18"/>
      </w:rPr>
      <w:t xml:space="preserve"> </w:t>
    </w:r>
    <w:r w:rsidR="000A0FB3">
      <w:rPr>
        <w:rFonts w:ascii="Verdana" w:hAnsi="Verdana"/>
        <w:color w:val="41525C"/>
        <w:sz w:val="18"/>
        <w:szCs w:val="18"/>
      </w:rPr>
      <w:t>8</w:t>
    </w:r>
    <w:r w:rsidR="00DD6651" w:rsidRPr="7D340038">
      <w:rPr>
        <w:rFonts w:ascii="Verdana" w:hAnsi="Verdana"/>
        <w:color w:val="41525C"/>
        <w:sz w:val="18"/>
        <w:szCs w:val="18"/>
      </w:rPr>
      <w:t>, 2022</w:t>
    </w:r>
  </w:p>
  <w:p w14:paraId="3F79A79B" w14:textId="77777777" w:rsidR="00B631D6" w:rsidRPr="003E31C0" w:rsidRDefault="002A5435" w:rsidP="00163032">
    <w:pPr>
      <w:spacing w:line="276" w:lineRule="auto"/>
      <w:rPr>
        <w:rFonts w:ascii="Verdana" w:hAnsi="Verdana"/>
        <w:sz w:val="16"/>
        <w:szCs w:val="16"/>
      </w:rPr>
    </w:pPr>
  </w:p>
  <w:p w14:paraId="391FB0B0" w14:textId="77777777" w:rsidR="00B631D6" w:rsidRDefault="002A5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74A9AAE4" w14:paraId="29B0579D" w14:textId="77777777" w:rsidTr="74A9AAE4">
      <w:tc>
        <w:tcPr>
          <w:tcW w:w="3139" w:type="dxa"/>
        </w:tcPr>
        <w:p w14:paraId="5476CC57" w14:textId="77777777" w:rsidR="74A9AAE4" w:rsidRDefault="002A5435" w:rsidP="74A9AAE4">
          <w:pPr>
            <w:pStyle w:val="Header"/>
            <w:ind w:left="-115"/>
          </w:pPr>
        </w:p>
      </w:tc>
      <w:tc>
        <w:tcPr>
          <w:tcW w:w="3139" w:type="dxa"/>
        </w:tcPr>
        <w:p w14:paraId="6C8A1279" w14:textId="77777777" w:rsidR="74A9AAE4" w:rsidRDefault="002A5435" w:rsidP="74A9AAE4">
          <w:pPr>
            <w:pStyle w:val="Header"/>
            <w:jc w:val="center"/>
          </w:pPr>
        </w:p>
      </w:tc>
      <w:tc>
        <w:tcPr>
          <w:tcW w:w="3139" w:type="dxa"/>
        </w:tcPr>
        <w:p w14:paraId="07F3A93E" w14:textId="77777777" w:rsidR="74A9AAE4" w:rsidRDefault="002A5435" w:rsidP="74A9AAE4">
          <w:pPr>
            <w:pStyle w:val="Header"/>
            <w:ind w:right="-115"/>
            <w:jc w:val="right"/>
          </w:pPr>
        </w:p>
      </w:tc>
    </w:tr>
  </w:tbl>
  <w:p w14:paraId="6D1DDC54" w14:textId="77777777" w:rsidR="74A9AAE4" w:rsidRDefault="002A5435" w:rsidP="74A9A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0B1"/>
    <w:multiLevelType w:val="hybridMultilevel"/>
    <w:tmpl w:val="495E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0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MDGyMDMzMjO2NDFV0lEKTi0uzszPAykwrAUALrXzQCwAAAA="/>
    <w:docVar w:name="APWAFVersion" w:val="5.0"/>
  </w:docVars>
  <w:rsids>
    <w:rsidRoot w:val="00B144F0"/>
    <w:rsid w:val="000130DE"/>
    <w:rsid w:val="00021FCD"/>
    <w:rsid w:val="00026CF6"/>
    <w:rsid w:val="00032D41"/>
    <w:rsid w:val="0005574B"/>
    <w:rsid w:val="00097BD2"/>
    <w:rsid w:val="000A0FB3"/>
    <w:rsid w:val="000B1A13"/>
    <w:rsid w:val="000B265F"/>
    <w:rsid w:val="000C193B"/>
    <w:rsid w:val="000D1DC1"/>
    <w:rsid w:val="000D5CE1"/>
    <w:rsid w:val="00134C75"/>
    <w:rsid w:val="00162EA6"/>
    <w:rsid w:val="0018044B"/>
    <w:rsid w:val="0018393C"/>
    <w:rsid w:val="001A04BA"/>
    <w:rsid w:val="001A04D7"/>
    <w:rsid w:val="001A0657"/>
    <w:rsid w:val="001A7446"/>
    <w:rsid w:val="001A7960"/>
    <w:rsid w:val="001B0413"/>
    <w:rsid w:val="001C227E"/>
    <w:rsid w:val="001C65FA"/>
    <w:rsid w:val="001E0623"/>
    <w:rsid w:val="002060FE"/>
    <w:rsid w:val="002226B4"/>
    <w:rsid w:val="00240E84"/>
    <w:rsid w:val="0025630A"/>
    <w:rsid w:val="00257D1D"/>
    <w:rsid w:val="00283F29"/>
    <w:rsid w:val="0028606F"/>
    <w:rsid w:val="00291E01"/>
    <w:rsid w:val="002A5435"/>
    <w:rsid w:val="002A5DAC"/>
    <w:rsid w:val="002A7D40"/>
    <w:rsid w:val="002B10A7"/>
    <w:rsid w:val="002B117C"/>
    <w:rsid w:val="002B58D4"/>
    <w:rsid w:val="002C5F0D"/>
    <w:rsid w:val="002D2C66"/>
    <w:rsid w:val="002D672C"/>
    <w:rsid w:val="00301240"/>
    <w:rsid w:val="00305AD0"/>
    <w:rsid w:val="00315A09"/>
    <w:rsid w:val="003351B6"/>
    <w:rsid w:val="00375252"/>
    <w:rsid w:val="003850B3"/>
    <w:rsid w:val="003B3523"/>
    <w:rsid w:val="003B54E5"/>
    <w:rsid w:val="00414769"/>
    <w:rsid w:val="004152E2"/>
    <w:rsid w:val="00453CFF"/>
    <w:rsid w:val="00470657"/>
    <w:rsid w:val="00472B22"/>
    <w:rsid w:val="00484AB1"/>
    <w:rsid w:val="00493FC0"/>
    <w:rsid w:val="004A61C3"/>
    <w:rsid w:val="004A6ED8"/>
    <w:rsid w:val="004C3209"/>
    <w:rsid w:val="004F3444"/>
    <w:rsid w:val="005332DC"/>
    <w:rsid w:val="00553C8E"/>
    <w:rsid w:val="00573431"/>
    <w:rsid w:val="005C43DC"/>
    <w:rsid w:val="005D38D6"/>
    <w:rsid w:val="005D4994"/>
    <w:rsid w:val="005E1B60"/>
    <w:rsid w:val="005F0C97"/>
    <w:rsid w:val="006074C6"/>
    <w:rsid w:val="00610B47"/>
    <w:rsid w:val="00631AF9"/>
    <w:rsid w:val="00646B5E"/>
    <w:rsid w:val="00654D72"/>
    <w:rsid w:val="006555EA"/>
    <w:rsid w:val="0066614D"/>
    <w:rsid w:val="006828B2"/>
    <w:rsid w:val="006916BA"/>
    <w:rsid w:val="00695FAB"/>
    <w:rsid w:val="006C23CC"/>
    <w:rsid w:val="006D6258"/>
    <w:rsid w:val="006F34E0"/>
    <w:rsid w:val="0071521E"/>
    <w:rsid w:val="00731059"/>
    <w:rsid w:val="00760280"/>
    <w:rsid w:val="007B4EE1"/>
    <w:rsid w:val="007C377A"/>
    <w:rsid w:val="007C5928"/>
    <w:rsid w:val="00821FE2"/>
    <w:rsid w:val="00843064"/>
    <w:rsid w:val="008723F4"/>
    <w:rsid w:val="008753A8"/>
    <w:rsid w:val="008850F9"/>
    <w:rsid w:val="00895417"/>
    <w:rsid w:val="0089787D"/>
    <w:rsid w:val="008A0515"/>
    <w:rsid w:val="008B135A"/>
    <w:rsid w:val="008C0388"/>
    <w:rsid w:val="008D0E09"/>
    <w:rsid w:val="008F0D06"/>
    <w:rsid w:val="00912ABD"/>
    <w:rsid w:val="00946F96"/>
    <w:rsid w:val="00982144"/>
    <w:rsid w:val="00984C56"/>
    <w:rsid w:val="00987E6B"/>
    <w:rsid w:val="0099458C"/>
    <w:rsid w:val="009C2D12"/>
    <w:rsid w:val="009D43BF"/>
    <w:rsid w:val="00A058DF"/>
    <w:rsid w:val="00A32D19"/>
    <w:rsid w:val="00A40614"/>
    <w:rsid w:val="00A430DE"/>
    <w:rsid w:val="00A45B2E"/>
    <w:rsid w:val="00A61B60"/>
    <w:rsid w:val="00A664B1"/>
    <w:rsid w:val="00A7735D"/>
    <w:rsid w:val="00A9450F"/>
    <w:rsid w:val="00A96F3F"/>
    <w:rsid w:val="00A97873"/>
    <w:rsid w:val="00AA3FA3"/>
    <w:rsid w:val="00AC2EC1"/>
    <w:rsid w:val="00AC3013"/>
    <w:rsid w:val="00AC4AEE"/>
    <w:rsid w:val="00AC7C4E"/>
    <w:rsid w:val="00AD5B29"/>
    <w:rsid w:val="00B0520B"/>
    <w:rsid w:val="00B144F0"/>
    <w:rsid w:val="00B26B57"/>
    <w:rsid w:val="00B35619"/>
    <w:rsid w:val="00B45786"/>
    <w:rsid w:val="00B728F0"/>
    <w:rsid w:val="00B75B99"/>
    <w:rsid w:val="00BB5B78"/>
    <w:rsid w:val="00BC6E3D"/>
    <w:rsid w:val="00BD3C29"/>
    <w:rsid w:val="00BD616A"/>
    <w:rsid w:val="00C024CD"/>
    <w:rsid w:val="00C02562"/>
    <w:rsid w:val="00C03A51"/>
    <w:rsid w:val="00C24BA1"/>
    <w:rsid w:val="00C6287B"/>
    <w:rsid w:val="00C817B9"/>
    <w:rsid w:val="00C87A7B"/>
    <w:rsid w:val="00CA1D5B"/>
    <w:rsid w:val="00CB64A0"/>
    <w:rsid w:val="00CE5718"/>
    <w:rsid w:val="00D10ADC"/>
    <w:rsid w:val="00D21064"/>
    <w:rsid w:val="00D802BA"/>
    <w:rsid w:val="00D93C95"/>
    <w:rsid w:val="00D963FB"/>
    <w:rsid w:val="00DB31E6"/>
    <w:rsid w:val="00DB5711"/>
    <w:rsid w:val="00DC60AB"/>
    <w:rsid w:val="00DD6651"/>
    <w:rsid w:val="00E0791D"/>
    <w:rsid w:val="00E3266B"/>
    <w:rsid w:val="00E4138D"/>
    <w:rsid w:val="00E4499B"/>
    <w:rsid w:val="00E478FE"/>
    <w:rsid w:val="00E63492"/>
    <w:rsid w:val="00E70CB6"/>
    <w:rsid w:val="00E876BA"/>
    <w:rsid w:val="00E91ED3"/>
    <w:rsid w:val="00EA2441"/>
    <w:rsid w:val="00EB4ADE"/>
    <w:rsid w:val="00EB5D3C"/>
    <w:rsid w:val="00EC4CD4"/>
    <w:rsid w:val="00EF43CA"/>
    <w:rsid w:val="00F0099A"/>
    <w:rsid w:val="00F03D28"/>
    <w:rsid w:val="00F25A0D"/>
    <w:rsid w:val="00F32069"/>
    <w:rsid w:val="00F52A9A"/>
    <w:rsid w:val="00FA337E"/>
    <w:rsid w:val="00FA7F17"/>
    <w:rsid w:val="00FB4C1F"/>
    <w:rsid w:val="00FC0882"/>
    <w:rsid w:val="00FE06E9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B3985"/>
  <w15:chartTrackingRefBased/>
  <w15:docId w15:val="{FA62D8FB-6AE1-488B-B148-DFDD1013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A0D"/>
  </w:style>
  <w:style w:type="paragraph" w:styleId="Footer">
    <w:name w:val="footer"/>
    <w:basedOn w:val="Normal"/>
    <w:link w:val="FooterChar"/>
    <w:unhideWhenUsed/>
    <w:rsid w:val="00F25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5A0D"/>
  </w:style>
  <w:style w:type="character" w:styleId="Hyperlink">
    <w:name w:val="Hyperlink"/>
    <w:basedOn w:val="DefaultParagraphFont"/>
    <w:rsid w:val="00F25A0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A0D"/>
    <w:pPr>
      <w:ind w:left="720"/>
    </w:pPr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45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34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61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1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a.heim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itowoc.com/grove/all-terrain-cranes/gmk6400-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5zbchbJS0t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anitowoccranes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34BF8-07A5-4A94-9550-E331E3C8F95C}">
  <ds:schemaRefs>
    <ds:schemaRef ds:uri="http://schemas.microsoft.com/office/2006/metadata/properties"/>
    <ds:schemaRef ds:uri="http://schemas.microsoft.com/office/infopath/2007/PartnerControls"/>
    <ds:schemaRef ds:uri="50098cef-06c9-4bbf-8ac5-eb0269dd7f7d"/>
    <ds:schemaRef ds:uri="df7338e9-e893-4a44-8f94-162327659cdc"/>
  </ds:schemaRefs>
</ds:datastoreItem>
</file>

<file path=customXml/itemProps2.xml><?xml version="1.0" encoding="utf-8"?>
<ds:datastoreItem xmlns:ds="http://schemas.openxmlformats.org/officeDocument/2006/customXml" ds:itemID="{B2CE8A67-073E-4AC6-8D3D-6CD9385FD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04AA9-C5BC-4D05-9E4E-338EFA3A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Ziqi Shen</dc:creator>
  <cp:keywords/>
  <dc:description/>
  <cp:lastModifiedBy>Ben Poulten</cp:lastModifiedBy>
  <cp:revision>6</cp:revision>
  <dcterms:created xsi:type="dcterms:W3CDTF">2022-07-06T13:39:00Z</dcterms:created>
  <dcterms:modified xsi:type="dcterms:W3CDTF">2022-07-06T13:41:00Z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ediaServiceImageTags">
    <vt:lpwstr/>
  </property>
</Properties>
</file>